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41" w:rsidRPr="00BE15B9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137D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51889">
        <w:rPr>
          <w:rFonts w:ascii="Times New Roman" w:hAnsi="Times New Roman" w:cs="Times New Roman"/>
          <w:sz w:val="24"/>
          <w:szCs w:val="24"/>
        </w:rPr>
        <w:t>1</w:t>
      </w:r>
      <w:r w:rsidR="00296D0D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A35541" w:rsidRPr="00BE15B9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BE15B9"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:rsidR="001F65EC" w:rsidRDefault="001F65EC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C445F8" w:rsidRDefault="00C445F8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C445F8" w:rsidRDefault="00C445F8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C445F8" w:rsidRDefault="00C445F8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03497E" w:rsidRPr="00D076EF" w:rsidRDefault="0003497E" w:rsidP="0003497E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D076E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445F8">
        <w:rPr>
          <w:rFonts w:ascii="Times New Roman" w:hAnsi="Times New Roman" w:cs="Times New Roman"/>
          <w:sz w:val="24"/>
          <w:szCs w:val="24"/>
        </w:rPr>
        <w:t>1</w:t>
      </w:r>
    </w:p>
    <w:p w:rsidR="0003497E" w:rsidRDefault="0003497E" w:rsidP="000349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1D4A">
        <w:rPr>
          <w:rFonts w:ascii="Times New Roman" w:hAnsi="Times New Roman" w:cs="Times New Roman"/>
          <w:b/>
          <w:sz w:val="24"/>
          <w:szCs w:val="24"/>
          <w:u w:val="single"/>
        </w:rPr>
        <w:t xml:space="preserve">Информация о главных распорядителях с низким уровнем исполнения либо отсутствием исполнения расходов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предоставление взносов</w:t>
      </w:r>
      <w:r w:rsidRPr="00D214EF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ус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тавный капитал АО, имущественных взносов и субсидий</w:t>
      </w:r>
      <w:r w:rsidRPr="00D214E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государственны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 корпорациям, публично-правовым компаниям</w:t>
      </w:r>
      <w:r w:rsidRPr="00D214EF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государственной компании</w:t>
      </w:r>
    </w:p>
    <w:p w:rsidR="0003497E" w:rsidRPr="00AF031C" w:rsidRDefault="0003497E" w:rsidP="0003497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3497E" w:rsidRPr="007376C8" w:rsidRDefault="0003497E" w:rsidP="0003497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376C8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6379"/>
        <w:gridCol w:w="1984"/>
      </w:tblGrid>
      <w:tr w:rsidR="0003497E" w:rsidRPr="00C3684F" w:rsidTr="00C445F8">
        <w:trPr>
          <w:trHeight w:val="1356"/>
          <w:tblHeader/>
        </w:trPr>
        <w:tc>
          <w:tcPr>
            <w:tcW w:w="1843" w:type="dxa"/>
            <w:vAlign w:val="center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84F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6379" w:type="dxa"/>
            <w:vAlign w:val="center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предоставлении и использовании взносов (субсидий)</w:t>
            </w:r>
          </w:p>
        </w:tc>
        <w:tc>
          <w:tcPr>
            <w:tcW w:w="1984" w:type="dxa"/>
            <w:vAlign w:val="center"/>
          </w:tcPr>
          <w:p w:rsidR="0003497E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неисполненных</w:t>
            </w:r>
            <w:proofErr w:type="gramEnd"/>
          </w:p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ассигнований на 1 января 2020 года</w:t>
            </w:r>
          </w:p>
        </w:tc>
      </w:tr>
      <w:tr w:rsidR="0003497E" w:rsidRPr="00C3684F" w:rsidTr="00EF31C4">
        <w:trPr>
          <w:trHeight w:val="331"/>
        </w:trPr>
        <w:tc>
          <w:tcPr>
            <w:tcW w:w="10206" w:type="dxa"/>
            <w:gridSpan w:val="3"/>
          </w:tcPr>
          <w:p w:rsidR="0003497E" w:rsidRPr="004F15C8" w:rsidRDefault="0003497E" w:rsidP="00EF3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15C8">
              <w:rPr>
                <w:rFonts w:ascii="Times New Roman" w:hAnsi="Times New Roman" w:cs="Times New Roman"/>
                <w:b/>
                <w:sz w:val="20"/>
                <w:szCs w:val="20"/>
              </w:rPr>
              <w:t>Взносы в уставный капитал АО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07F76">
              <w:rPr>
                <w:rFonts w:ascii="Times New Roman" w:hAnsi="Times New Roman" w:cs="Times New Roman"/>
                <w:sz w:val="20"/>
                <w:szCs w:val="20"/>
              </w:rPr>
              <w:t>Минэконом</w:t>
            </w:r>
            <w:proofErr w:type="spellEnd"/>
            <w:r w:rsidRPr="00C07F76">
              <w:rPr>
                <w:rFonts w:ascii="Times New Roman" w:hAnsi="Times New Roman" w:cs="Times New Roman"/>
                <w:sz w:val="20"/>
                <w:szCs w:val="20"/>
              </w:rPr>
              <w:t>-развития</w:t>
            </w:r>
            <w:proofErr w:type="gramEnd"/>
            <w:r w:rsidRPr="00C07F76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федерального</w:t>
            </w:r>
            <w:r w:rsidRPr="00C07F76">
              <w:rPr>
                <w:rFonts w:ascii="Times New Roman" w:hAnsi="Times New Roman" w:cs="Times New Roman"/>
                <w:sz w:val="20"/>
                <w:szCs w:val="20"/>
              </w:rPr>
              <w:t xml:space="preserve"> 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«Кадры для цифровой экономики» Минэкономразвития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России не осуществ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 </w:t>
            </w:r>
            <w:r w:rsidRPr="001E6F2E">
              <w:rPr>
                <w:rFonts w:ascii="Times New Roman" w:hAnsi="Times New Roman" w:cs="Times New Roman"/>
                <w:sz w:val="20"/>
                <w:szCs w:val="20"/>
              </w:rPr>
              <w:t>предусмотренный сводной бюджетной росписью только 18 декабря 2019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взнос в уставный капитал 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АО «</w:t>
            </w:r>
            <w:r w:rsidRPr="00C07F76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венчурная компания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7F76">
              <w:rPr>
                <w:rFonts w:ascii="Times New Roman" w:hAnsi="Times New Roman" w:cs="Times New Roman"/>
                <w:sz w:val="20"/>
                <w:szCs w:val="20"/>
              </w:rPr>
              <w:t>на создание, организацию деятельности и финансирование венчурного фонда для поддержки перспективных образовательных технологий цифровой экономики, создаваемого в форме инвестиционного товарищества, в целях поддержки компаний, реализующих проекты в области перспективных образовательных технологий</w:t>
            </w:r>
            <w:proofErr w:type="gramEnd"/>
            <w:r w:rsidRPr="00C07F76">
              <w:rPr>
                <w:rFonts w:ascii="Times New Roman" w:hAnsi="Times New Roman" w:cs="Times New Roman"/>
                <w:sz w:val="20"/>
                <w:szCs w:val="20"/>
              </w:rPr>
              <w:t xml:space="preserve"> цифровой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1 500,0</w:t>
            </w:r>
            <w:r w:rsidRPr="001329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497E" w:rsidRPr="00C3684F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>Минпромторгом</w:t>
            </w:r>
            <w:proofErr w:type="spellEnd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России не в полном объеме исполнены расходы по осуществлению одного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восьм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и взносов в уставные капиталы АО. </w:t>
            </w:r>
            <w:proofErr w:type="gramStart"/>
            <w:r w:rsidRPr="0035616F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 декабря 2019 г. № 389-ФЗ уменьшен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взнос в уставный капитал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ПАО «Объединенная 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авиастроительная корпорация»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2916CE">
              <w:rPr>
                <w:rFonts w:ascii="Times New Roman" w:hAnsi="Times New Roman" w:cs="Times New Roman"/>
                <w:sz w:val="20"/>
                <w:szCs w:val="20"/>
              </w:rPr>
              <w:t>целях последующих взносов в уставные капиталы дочерних обществ на финансирование объектов производственной инфраструктуры и объектов послепродажного обслуживания самолета Ил-114-300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1 729,2 млн. рублей, или на 77,8 %, до 492,0 млн. рублей (по итогам 2019</w:t>
            </w:r>
            <w:r w:rsidRPr="0035616F">
              <w:rPr>
                <w:rFonts w:ascii="Times New Roman" w:hAnsi="Times New Roman" w:cs="Times New Roman"/>
                <w:sz w:val="20"/>
                <w:szCs w:val="20"/>
              </w:rPr>
              <w:t xml:space="preserve"> года кассовое исполнение составило </w:t>
            </w:r>
            <w:r w:rsidRPr="0035616F">
              <w:rPr>
                <w:rFonts w:ascii="Times New Roman" w:hAnsi="Times New Roman" w:cs="Times New Roman"/>
                <w:b/>
                <w:sz w:val="20"/>
                <w:szCs w:val="20"/>
              </w:rPr>
              <w:t>440,0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5616F">
              <w:rPr>
                <w:rFonts w:ascii="Times New Roman" w:hAnsi="Times New Roman" w:cs="Times New Roman"/>
                <w:b/>
                <w:sz w:val="20"/>
                <w:szCs w:val="20"/>
              </w:rPr>
              <w:t>89,4 %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сводной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жетной росписи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proofErr w:type="gramEnd"/>
          </w:p>
          <w:p w:rsidR="0003497E" w:rsidRPr="00C3684F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1329A8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 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379" w:type="dxa"/>
          </w:tcPr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 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не в полном объеме исполнены расходы по осуществлению одного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шес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ти взносов в уставные капиталы АО.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Так, взнос в уставный капитал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 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FD1104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Государственный научный центр Российской Федерации Троицкий институт инновационных и термоядерных исследований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D110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предусмотренный 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104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29 ноября 2018 г. № 459-ФЗ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исполнен в сумме </w:t>
            </w:r>
            <w:r w:rsidRPr="00D84D5D">
              <w:rPr>
                <w:rFonts w:ascii="Times New Roman" w:hAnsi="Times New Roman" w:cs="Times New Roman"/>
                <w:b/>
                <w:sz w:val="20"/>
                <w:szCs w:val="20"/>
              </w:rPr>
              <w:t>12,9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или </w:t>
            </w:r>
            <w:r w:rsidRPr="00D84D5D">
              <w:rPr>
                <w:rFonts w:ascii="Times New Roman" w:hAnsi="Times New Roman" w:cs="Times New Roman"/>
                <w:b/>
                <w:sz w:val="20"/>
                <w:szCs w:val="20"/>
              </w:rPr>
              <w:t>32,1 %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сводной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жетной росписи (40,2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млн. рублей)</w:t>
            </w:r>
            <w:r>
              <w:t xml:space="preserve"> </w:t>
            </w:r>
            <w:r w:rsidRPr="006D4E31">
              <w:rPr>
                <w:rFonts w:ascii="Times New Roman" w:hAnsi="Times New Roman" w:cs="Times New Roman"/>
                <w:sz w:val="20"/>
                <w:szCs w:val="20"/>
              </w:rPr>
              <w:t>в связи с экономией, возникшей по результатам проведения закупочных процедур и выполнением работ при строительстве объекта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03497E" w:rsidRPr="001329A8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3497E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ГК «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379" w:type="dxa"/>
          </w:tcPr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ГК </w:t>
            </w:r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1329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не в полном объеме исполнены расходы по осуществлению одного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девятнадцат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и взносов в уставные капиталы АО. </w:t>
            </w:r>
            <w:proofErr w:type="gramStart"/>
            <w:r w:rsidRPr="0035616F"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 декабря 2019 г. № 389-ФЗ уменьшен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взнос в уставный капитал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 «</w:t>
            </w:r>
            <w:r w:rsidRPr="00605396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Российская корпорация ракетно-космического приборостроения и информационных систем</w:t>
            </w:r>
            <w:r w:rsidRPr="001114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6053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4BEC">
              <w:rPr>
                <w:rFonts w:ascii="Times New Roman" w:hAnsi="Times New Roman" w:cs="Times New Roman"/>
                <w:sz w:val="20"/>
                <w:szCs w:val="20"/>
              </w:rPr>
              <w:t>предусмотренный Федеральным законом от 18 июля 2019 г. № 175-ФЗ</w:t>
            </w:r>
            <w:r w:rsidRPr="00FC4BEC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рамках ФЦП </w:t>
            </w:r>
            <w:r w:rsidRPr="00FC4BEC">
              <w:rPr>
                <w:rFonts w:ascii="Times New Roman" w:hAnsi="Times New Roman" w:cs="Times New Roman"/>
                <w:sz w:val="20"/>
                <w:szCs w:val="20"/>
              </w:rPr>
              <w:t>«Поддержание, развитие и исполь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зование системы ГЛОНАСС на 2012 - </w:t>
            </w:r>
            <w:r w:rsidRPr="00FC4BEC">
              <w:rPr>
                <w:rFonts w:ascii="Times New Roman" w:hAnsi="Times New Roman" w:cs="Times New Roman"/>
                <w:sz w:val="20"/>
                <w:szCs w:val="20"/>
              </w:rPr>
              <w:t>2020 годы», на 280,0 млн. рублей, или на 91,8 %, до 25,0 млн. рублей (по итогам 2019 года</w:t>
            </w:r>
            <w:r w:rsidRPr="0035616F">
              <w:rPr>
                <w:rFonts w:ascii="Times New Roman" w:hAnsi="Times New Roman" w:cs="Times New Roman"/>
                <w:sz w:val="20"/>
                <w:szCs w:val="20"/>
              </w:rPr>
              <w:t xml:space="preserve"> кассовое исполнение</w:t>
            </w:r>
            <w:proofErr w:type="gramEnd"/>
            <w:r w:rsidRPr="0035616F">
              <w:rPr>
                <w:rFonts w:ascii="Times New Roman" w:hAnsi="Times New Roman" w:cs="Times New Roman"/>
                <w:sz w:val="20"/>
                <w:szCs w:val="20"/>
              </w:rPr>
              <w:t xml:space="preserve"> составило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21,2</w:t>
            </w:r>
            <w:r w:rsidRPr="003561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или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84,8</w:t>
            </w:r>
            <w:r w:rsidRPr="0035616F">
              <w:rPr>
                <w:rFonts w:ascii="Times New Roman" w:hAnsi="Times New Roman" w:cs="Times New Roman"/>
                <w:b/>
                <w:sz w:val="20"/>
                <w:szCs w:val="20"/>
              </w:rPr>
              <w:t> %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 сводной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жетной росписи</w:t>
            </w:r>
            <w:r w:rsidRPr="00B3542E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03497E" w:rsidRPr="00C3684F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1A1C3D" w:rsidRDefault="0003497E" w:rsidP="00EF31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C3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379" w:type="dxa"/>
          </w:tcPr>
          <w:p w:rsidR="0003497E" w:rsidRPr="001A1C3D" w:rsidRDefault="0003497E" w:rsidP="00EF3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3497E" w:rsidRPr="001A1C3D" w:rsidRDefault="0003497E" w:rsidP="00EF31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1 583,1</w:t>
            </w:r>
          </w:p>
        </w:tc>
      </w:tr>
      <w:tr w:rsidR="0003497E" w:rsidRPr="00C3684F" w:rsidTr="00EF31C4">
        <w:tc>
          <w:tcPr>
            <w:tcW w:w="10206" w:type="dxa"/>
            <w:gridSpan w:val="3"/>
          </w:tcPr>
          <w:p w:rsidR="0003497E" w:rsidRPr="00963AF7" w:rsidRDefault="0003497E" w:rsidP="00EF3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Имущественные взносы Российской Федерации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Минстрой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03497E" w:rsidRPr="00AE0389" w:rsidRDefault="0003497E" w:rsidP="00EF31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3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Следует отметить </w:t>
            </w:r>
            <w:r w:rsidRPr="00AE03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низкий уровень кассового исполнения</w:t>
            </w:r>
            <w:r w:rsidRPr="00AE03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части предоставления </w:t>
            </w:r>
            <w:r w:rsidRPr="00AE03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Минстроем России</w:t>
            </w:r>
            <w:r w:rsidRPr="00AE03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имущественных взносов Российской Федерации в публично-правовую компанию «</w:t>
            </w:r>
            <w:r w:rsidRPr="00AE03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Фонд защиты прав граждан – участн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иков долевого строительства» - 8 105,7</w:t>
            </w:r>
            <w:r w:rsidRPr="00AE03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млн. рублей</w:t>
            </w:r>
            <w:r w:rsidRPr="00AE0389">
              <w:rPr>
                <w:rFonts w:ascii="Times New Roman" w:hAnsi="Times New Roman" w:cs="Times New Roman"/>
                <w:bCs/>
                <w:sz w:val="20"/>
                <w:szCs w:val="20"/>
              </w:rPr>
              <w:t>, или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18,6 </w:t>
            </w:r>
            <w:r w:rsidRPr="00AE03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% </w:t>
            </w:r>
            <w:r w:rsidRPr="00AE0389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 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водной росписи с изменениями (43 5</w:t>
            </w:r>
            <w:r w:rsidRPr="00AE0389">
              <w:rPr>
                <w:rFonts w:ascii="Times New Roman" w:hAnsi="Times New Roman" w:cs="Times New Roman"/>
                <w:bCs/>
                <w:sz w:val="20"/>
                <w:szCs w:val="20"/>
              </w:rPr>
              <w:t>56,5 млн. рублей).</w:t>
            </w:r>
          </w:p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A5DC2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8A5DC2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от 29 ноября 2018 г. № 459-ФЗ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 Минстрою России было предусмотрено </w:t>
            </w:r>
            <w:r w:rsidRPr="008A5DC2">
              <w:rPr>
                <w:rFonts w:ascii="Times New Roman" w:hAnsi="Times New Roman" w:cs="Times New Roman"/>
                <w:b/>
                <w:sz w:val="20"/>
                <w:szCs w:val="20"/>
                <w:lang w:val="x-none"/>
              </w:rPr>
              <w:t>3</w:t>
            </w:r>
            <w:r w:rsidRPr="008A5DC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8A5DC2">
              <w:rPr>
                <w:rFonts w:ascii="Times New Roman" w:hAnsi="Times New Roman" w:cs="Times New Roman"/>
                <w:b/>
                <w:sz w:val="20"/>
                <w:szCs w:val="20"/>
                <w:lang w:val="x-none"/>
              </w:rPr>
              <w:t> 500,0 млн. рублей</w:t>
            </w:r>
            <w:r w:rsidRPr="008A5D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A5DC2">
              <w:rPr>
                <w:rFonts w:ascii="Times New Roman" w:hAnsi="Times New Roman" w:cs="Times New Roman"/>
                <w:sz w:val="20"/>
                <w:szCs w:val="20"/>
                <w:lang w:val="x-none"/>
              </w:rPr>
              <w:t xml:space="preserve"> предоставление имущественного взноса Российской Федерации в публично-правовую компанию «Фонд защиты прав граждан - участников долевого строительства» для осуществления мероприятий по финансированию завершения строительства объектов незавершенного строительства - многоквартирных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3497E" w:rsidRPr="00AE0389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0389">
              <w:rPr>
                <w:rFonts w:ascii="Times New Roman" w:hAnsi="Times New Roman" w:cs="Times New Roman"/>
                <w:sz w:val="20"/>
                <w:szCs w:val="20"/>
              </w:rPr>
              <w:t>Кроме того, в соответствии с пунктом 7 статьи 217 Бюджетного кодекса Российской Федерации и пунктом 4 постановления Правительства Российской Федерации от 9  декабря 2017 г. № 1496 «О мерах по обеспечению исполнения федерального бюджета» имущественные взносы Российской Федерации в публично-правовую компанию «Фонд защиты прав граждан – участников долевого строительства» для осуществления мероприятий по финансированию завершения строительства объектов незавершенного строительства - многоквартирных домов увеличены</w:t>
            </w:r>
            <w:proofErr w:type="gramEnd"/>
            <w:r w:rsidRPr="00AE0389">
              <w:rPr>
                <w:rFonts w:ascii="Times New Roman" w:hAnsi="Times New Roman" w:cs="Times New Roman"/>
                <w:sz w:val="20"/>
                <w:szCs w:val="20"/>
              </w:rPr>
              <w:t xml:space="preserve"> сводной росписью на </w:t>
            </w:r>
            <w:r w:rsidRPr="00AE0389">
              <w:rPr>
                <w:rFonts w:ascii="Times New Roman" w:hAnsi="Times New Roman" w:cs="Times New Roman"/>
                <w:b/>
                <w:sz w:val="20"/>
                <w:szCs w:val="20"/>
              </w:rPr>
              <w:t>7 956,5 млн. рублей</w:t>
            </w:r>
            <w:r w:rsidRPr="00AE0389">
              <w:rPr>
                <w:rFonts w:ascii="Times New Roman" w:hAnsi="Times New Roman" w:cs="Times New Roman"/>
                <w:sz w:val="20"/>
                <w:szCs w:val="20"/>
              </w:rPr>
              <w:t xml:space="preserve"> (из них 2 956,5 за счет средств резервного фонда Правительства Российской Федерации) в связи с тем, что бюджетные ассигнования в указанных объемах не были использованы в отчетном 2018 году.</w:t>
            </w:r>
          </w:p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Федеральным законом от 2 декабря 2019 г. № 389</w:t>
            </w:r>
            <w:r w:rsidRPr="009415A4">
              <w:rPr>
                <w:rFonts w:ascii="Times New Roman" w:hAnsi="Times New Roman" w:cs="Times New Roman"/>
                <w:sz w:val="20"/>
                <w:szCs w:val="20"/>
              </w:rPr>
              <w:t>-ФЗ уменьшен имущественный взнос в публично-правовую компанию «Фонд защиты прав граждан – участников долевого строительства»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15A4">
              <w:rPr>
                <w:rFonts w:ascii="Times New Roman" w:hAnsi="Times New Roman" w:cs="Times New Roman"/>
                <w:sz w:val="20"/>
                <w:szCs w:val="20"/>
              </w:rPr>
              <w:t>в целях предоставления поручительств по кредитным договорам, предусматривающим предоставление целевого кредита на строительство (создание) многоквартирного дома и (или) иного объекта недвижимости или предоставление кредита в целях рефинансирования (</w:t>
            </w:r>
            <w:proofErr w:type="spellStart"/>
            <w:r w:rsidRPr="009415A4">
              <w:rPr>
                <w:rFonts w:ascii="Times New Roman" w:hAnsi="Times New Roman" w:cs="Times New Roman"/>
                <w:sz w:val="20"/>
                <w:szCs w:val="20"/>
              </w:rPr>
              <w:t>перекредитования</w:t>
            </w:r>
            <w:proofErr w:type="spellEnd"/>
            <w:r w:rsidRPr="009415A4">
              <w:rPr>
                <w:rFonts w:ascii="Times New Roman" w:hAnsi="Times New Roman" w:cs="Times New Roman"/>
                <w:sz w:val="20"/>
                <w:szCs w:val="20"/>
              </w:rPr>
              <w:t>) застройщика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1 900</w:t>
            </w:r>
            <w:r w:rsidRPr="009415A4">
              <w:rPr>
                <w:rFonts w:ascii="Times New Roman" w:hAnsi="Times New Roman" w:cs="Times New Roman"/>
                <w:sz w:val="20"/>
                <w:szCs w:val="20"/>
              </w:rPr>
              <w:t>,0 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н. рублей, или на 95 %, до 100</w:t>
            </w:r>
            <w:r w:rsidRPr="009415A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proofErr w:type="gramEnd"/>
            <w:r w:rsidRPr="009415A4">
              <w:rPr>
                <w:rFonts w:ascii="Times New Roman" w:hAnsi="Times New Roman" w:cs="Times New Roman"/>
                <w:sz w:val="20"/>
                <w:szCs w:val="20"/>
              </w:rPr>
              <w:t xml:space="preserve">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При этом по итогам 2019 года указанный имущественный взнос Минстроем России не осуществлен.</w:t>
            </w:r>
          </w:p>
          <w:p w:rsidR="0003497E" w:rsidRPr="00C3684F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пунктом 12 статьи 21 Федерального</w:t>
            </w:r>
            <w:r w:rsidRPr="001C178D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декабря </w:t>
            </w:r>
            <w:r w:rsidRPr="001C178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№ 380-ФЗ «</w:t>
            </w:r>
            <w:r w:rsidRPr="001C178D">
              <w:rPr>
                <w:rFonts w:ascii="Times New Roman" w:hAnsi="Times New Roman" w:cs="Times New Roman"/>
                <w:sz w:val="20"/>
                <w:szCs w:val="20"/>
              </w:rPr>
              <w:t>О федеральном бюджете на 2020 год и на 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ановый период 2021 и 2022 годов»</w:t>
            </w:r>
            <w:r w:rsidRPr="001C17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0389">
              <w:rPr>
                <w:rFonts w:ascii="Times New Roman" w:hAnsi="Times New Roman" w:cs="Times New Roman"/>
                <w:b/>
                <w:sz w:val="20"/>
                <w:szCs w:val="20"/>
              </w:rPr>
              <w:t>в 2020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публично-правовая компания «</w:t>
            </w:r>
            <w:r w:rsidRPr="001C178D">
              <w:rPr>
                <w:rFonts w:ascii="Times New Roman" w:hAnsi="Times New Roman" w:cs="Times New Roman"/>
                <w:sz w:val="20"/>
                <w:szCs w:val="20"/>
              </w:rPr>
              <w:t>Фонд защиты прав граждан - 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астников долевого строительства»</w:t>
            </w:r>
            <w:r w:rsidRPr="001C17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0389">
              <w:rPr>
                <w:rFonts w:ascii="Times New Roman" w:hAnsi="Times New Roman" w:cs="Times New Roman"/>
                <w:b/>
                <w:sz w:val="20"/>
                <w:szCs w:val="20"/>
              </w:rPr>
              <w:t>вправе использовать</w:t>
            </w:r>
            <w:r w:rsidRPr="001C178D">
              <w:rPr>
                <w:rFonts w:ascii="Times New Roman" w:hAnsi="Times New Roman" w:cs="Times New Roman"/>
                <w:sz w:val="20"/>
                <w:szCs w:val="20"/>
              </w:rPr>
              <w:t xml:space="preserve"> для осуществления мероприятий по финансированию завершения строительства объектов незавершенного строительства - многоквартирных домов средства неиспользованных имущественных взносов Российской</w:t>
            </w:r>
            <w:proofErr w:type="gramEnd"/>
            <w:r w:rsidRPr="001C178D">
              <w:rPr>
                <w:rFonts w:ascii="Times New Roman" w:hAnsi="Times New Roman" w:cs="Times New Roman"/>
                <w:sz w:val="20"/>
                <w:szCs w:val="20"/>
              </w:rPr>
              <w:t xml:space="preserve"> Федерации в указанную компанию, предоставленных в соответствии с Федеральным законом от 29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ноября 2018 г. № 459-ФЗ </w:t>
            </w:r>
            <w:r w:rsidRPr="00AE0389">
              <w:rPr>
                <w:rFonts w:ascii="Times New Roman" w:hAnsi="Times New Roman" w:cs="Times New Roman"/>
                <w:b/>
                <w:sz w:val="20"/>
                <w:szCs w:val="20"/>
              </w:rPr>
              <w:t>на указанные цели</w:t>
            </w:r>
            <w:r w:rsidRPr="001C17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35 450,7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C20CE9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Минприроды России</w:t>
            </w:r>
          </w:p>
        </w:tc>
        <w:tc>
          <w:tcPr>
            <w:tcW w:w="6379" w:type="dxa"/>
          </w:tcPr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итогам 2019</w:t>
            </w:r>
            <w:r w:rsidRPr="002E36A6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  <w:r w:rsidRPr="00AA439E">
              <w:rPr>
                <w:rFonts w:ascii="Times New Roman" w:hAnsi="Times New Roman" w:cs="Times New Roman"/>
                <w:b/>
                <w:sz w:val="20"/>
                <w:szCs w:val="20"/>
              </w:rPr>
              <w:t>четыре из пяти субсидий</w:t>
            </w:r>
            <w:r w:rsidRPr="002E36A6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предусмотренных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публично-правовой компании</w:t>
            </w:r>
            <w:r w:rsidRPr="002E36A6">
              <w:rPr>
                <w:rFonts w:ascii="Times New Roman" w:hAnsi="Times New Roman" w:cs="Times New Roman"/>
                <w:sz w:val="20"/>
                <w:szCs w:val="20"/>
              </w:rPr>
              <w:t xml:space="preserve"> по формированию комплексной системы обращения с твердыми коммунальными отходами </w:t>
            </w:r>
            <w:r w:rsidRPr="00760CEA">
              <w:rPr>
                <w:rFonts w:ascii="Times New Roman" w:hAnsi="Times New Roman" w:cs="Times New Roman"/>
                <w:b/>
                <w:sz w:val="20"/>
                <w:szCs w:val="20"/>
              </w:rPr>
              <w:t>«Российский экологический оператор»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(далее 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ППК </w:t>
            </w:r>
            <w:r w:rsidRPr="008260ED">
              <w:rPr>
                <w:rFonts w:ascii="Times New Roman" w:hAnsi="Times New Roman" w:cs="Times New Roman"/>
                <w:sz w:val="20"/>
                <w:szCs w:val="20"/>
              </w:rPr>
              <w:t>«РЭО»)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 общую сумму </w:t>
            </w:r>
            <w:r w:rsidRPr="00760CEA">
              <w:rPr>
                <w:rFonts w:ascii="Times New Roman" w:hAnsi="Times New Roman" w:cs="Times New Roman"/>
                <w:b/>
                <w:sz w:val="20"/>
                <w:szCs w:val="20"/>
              </w:rPr>
              <w:t>10 269,7 млн. рублей не исполнены в полном объеме</w:t>
            </w:r>
            <w:r w:rsidRPr="002E36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A5463">
              <w:rPr>
                <w:rFonts w:ascii="Times New Roman" w:hAnsi="Times New Roman" w:cs="Times New Roman"/>
                <w:sz w:val="20"/>
                <w:szCs w:val="20"/>
              </w:rPr>
              <w:t xml:space="preserve"> связи с поздним утверждением Правил предоставления субсидии в виде имущественного взноса Российской Федерации в ППК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A5463">
              <w:rPr>
                <w:rFonts w:ascii="Times New Roman" w:hAnsi="Times New Roman" w:cs="Times New Roman"/>
                <w:sz w:val="20"/>
                <w:szCs w:val="20"/>
              </w:rPr>
              <w:t xml:space="preserve">«РЭО»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54172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Российской Федерации от 20 декабря </w:t>
            </w:r>
            <w:r w:rsidRPr="00A5417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№ </w:t>
            </w:r>
            <w:r w:rsidRPr="00A54172">
              <w:rPr>
                <w:rFonts w:ascii="Times New Roman" w:hAnsi="Times New Roman" w:cs="Times New Roman"/>
                <w:sz w:val="20"/>
                <w:szCs w:val="20"/>
              </w:rPr>
              <w:t>1727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A5463">
              <w:rPr>
                <w:rFonts w:ascii="Times New Roman" w:hAnsi="Times New Roman" w:cs="Times New Roman"/>
                <w:sz w:val="20"/>
                <w:szCs w:val="20"/>
              </w:rPr>
              <w:t xml:space="preserve">Минприроды России </w:t>
            </w:r>
            <w:r w:rsidRPr="009033DB">
              <w:rPr>
                <w:rFonts w:ascii="Times New Roman" w:hAnsi="Times New Roman" w:cs="Times New Roman"/>
                <w:b/>
                <w:sz w:val="20"/>
                <w:szCs w:val="20"/>
              </w:rPr>
              <w:t>не освоены в полном объеме</w:t>
            </w:r>
            <w:r w:rsidRPr="00CA54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предусмотренные сводной бюджетной росписью только</w:t>
            </w:r>
            <w:r w:rsidRPr="00CA5463">
              <w:rPr>
                <w:rFonts w:ascii="Times New Roman" w:hAnsi="Times New Roman" w:cs="Times New Roman"/>
                <w:sz w:val="20"/>
                <w:szCs w:val="20"/>
              </w:rPr>
              <w:t xml:space="preserve"> 24 декабря 2019 г. бюджетные ассигнования на финансирование проектов по обработке и утилизации твердых коммунальных отходов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сумме</w:t>
            </w:r>
            <w:r w:rsidRPr="00CA54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33D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10 075,1 млн</w:t>
            </w:r>
            <w:proofErr w:type="gramEnd"/>
            <w:r w:rsidRPr="009033DB">
              <w:rPr>
                <w:rFonts w:ascii="Times New Roman" w:hAnsi="Times New Roman" w:cs="Times New Roman"/>
                <w:b/>
                <w:sz w:val="20"/>
                <w:szCs w:val="20"/>
              </w:rPr>
              <w:t>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исполнена в полном объеме субсидия в целях подготовки</w:t>
            </w:r>
            <w:r w:rsidRPr="00D52BB5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нормативных правовых актов, обеспечивающих и связанных с деятельностью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ППК </w:t>
            </w:r>
            <w:r w:rsidRPr="008260ED">
              <w:rPr>
                <w:rFonts w:ascii="Times New Roman" w:hAnsi="Times New Roman" w:cs="Times New Roman"/>
                <w:sz w:val="20"/>
                <w:szCs w:val="20"/>
              </w:rPr>
              <w:t>«РЭО»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 сумме </w:t>
            </w:r>
            <w:r w:rsidRPr="00D52BB5">
              <w:rPr>
                <w:rFonts w:ascii="Times New Roman" w:hAnsi="Times New Roman" w:cs="Times New Roman"/>
                <w:b/>
                <w:sz w:val="20"/>
                <w:szCs w:val="20"/>
              </w:rPr>
              <w:t>103,9 млн. рублей</w:t>
            </w:r>
            <w:r w:rsidRPr="00401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связи с тем, что л</w:t>
            </w:r>
            <w:r w:rsidRPr="009033DB">
              <w:rPr>
                <w:rFonts w:ascii="Times New Roman" w:hAnsi="Times New Roman" w:cs="Times New Roman"/>
                <w:sz w:val="20"/>
                <w:szCs w:val="20"/>
              </w:rPr>
              <w:t>имиты бюджетных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 в указанном объеме по состоянию на 1 января 2020 г. были заблокированы</w:t>
            </w:r>
            <w:r w:rsidR="001C1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1318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Соответствующие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  <w:r w:rsidRPr="009033DB">
              <w:rPr>
                <w:rFonts w:ascii="Times New Roman" w:hAnsi="Times New Roman" w:cs="Times New Roman"/>
                <w:sz w:val="20"/>
                <w:szCs w:val="20"/>
              </w:rPr>
              <w:t xml:space="preserve"> в правила предоставления из федерального бюджета субсидии на реализацию отдельных мероприятий федерального проекта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3B7F95">
              <w:rPr>
                <w:rFonts w:ascii="Times New Roman" w:hAnsi="Times New Roman" w:cs="Times New Roman"/>
                <w:sz w:val="20"/>
                <w:szCs w:val="20"/>
              </w:rPr>
              <w:t>Комплексная система обращения с твердыми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оммунальными отходами»</w:t>
            </w:r>
            <w:r w:rsidR="001C1318">
              <w:rPr>
                <w:rFonts w:ascii="Times New Roman" w:hAnsi="Times New Roman" w:cs="Times New Roman"/>
                <w:sz w:val="20"/>
                <w:szCs w:val="20"/>
              </w:rPr>
              <w:t xml:space="preserve"> не внесены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итогам 2019 года также отсутствует кассовое исполнение субсидии, предусмотренной Минприроды России сводной бюджетной росписью 13 ноября 2019 г. в сумме </w:t>
            </w:r>
            <w:r w:rsidRPr="00AA439E">
              <w:rPr>
                <w:rFonts w:ascii="Times New Roman" w:hAnsi="Times New Roman" w:cs="Times New Roman"/>
                <w:b/>
                <w:sz w:val="20"/>
                <w:szCs w:val="20"/>
              </w:rPr>
              <w:t>90,6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целях создания</w:t>
            </w:r>
            <w:r w:rsidRPr="00D52BB5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федеральной схемы обращения с твердыми коммунальными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497E" w:rsidRPr="00C20CE9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предусмотренных </w:t>
            </w:r>
            <w:r w:rsidRPr="008F5B93">
              <w:rPr>
                <w:rFonts w:ascii="Times New Roman" w:hAnsi="Times New Roman" w:cs="Times New Roman"/>
                <w:sz w:val="20"/>
                <w:szCs w:val="20"/>
              </w:rPr>
              <w:t xml:space="preserve">сводной бюджетной росписью </w:t>
            </w:r>
            <w:r w:rsidRPr="008F5B93">
              <w:rPr>
                <w:rFonts w:ascii="Times New Roman" w:hAnsi="Times New Roman" w:cs="Times New Roman"/>
                <w:b/>
                <w:sz w:val="20"/>
                <w:szCs w:val="20"/>
              </w:rPr>
              <w:t>907,0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B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субсидии ППК </w:t>
            </w:r>
            <w:r w:rsidRPr="008F5B93">
              <w:rPr>
                <w:rFonts w:ascii="Times New Roman" w:hAnsi="Times New Roman" w:cs="Times New Roman"/>
                <w:sz w:val="20"/>
                <w:szCs w:val="20"/>
              </w:rPr>
              <w:t xml:space="preserve">«РЭО» в целях обеспечения ее функционирования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Минприроды России предоставлено только </w:t>
            </w:r>
            <w:r w:rsidRPr="008F5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432,5 млн. рублей, или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  <w:r w:rsidRPr="00A50BF8">
              <w:rPr>
                <w:rFonts w:ascii="Times New Roman" w:hAnsi="Times New Roman" w:cs="Times New Roman"/>
                <w:b/>
                <w:sz w:val="20"/>
                <w:szCs w:val="20"/>
              </w:rPr>
              <w:t>,7 %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3497E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10 744,1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A50BF8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делами Президента Российской Федерации</w:t>
            </w:r>
          </w:p>
        </w:tc>
        <w:tc>
          <w:tcPr>
            <w:tcW w:w="6379" w:type="dxa"/>
          </w:tcPr>
          <w:p w:rsidR="0003497E" w:rsidRPr="00AB454E" w:rsidRDefault="0003497E" w:rsidP="00EF31C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00D0">
              <w:rPr>
                <w:rFonts w:ascii="Times New Roman" w:hAnsi="Times New Roman" w:cs="Times New Roman"/>
                <w:bCs/>
                <w:sz w:val="20"/>
                <w:szCs w:val="20"/>
              </w:rPr>
              <w:t>Имущественный взнос в</w:t>
            </w:r>
            <w:r w:rsidRPr="00AB4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ГК </w:t>
            </w:r>
            <w:r w:rsidRPr="00AB4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AB4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Ростех</w:t>
            </w:r>
            <w:proofErr w:type="spellEnd"/>
            <w:r w:rsidRPr="00AB4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AB45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для целей обеспечения особо важных и специальных полетов воздушных судов (2 000,0 млн. рублей) осуществлен в полном размере. Бюджетные ассигнования в сумме </w:t>
            </w:r>
            <w:r w:rsidRPr="003900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1 669,7 млн. рублей</w:t>
            </w:r>
            <w:r w:rsidRPr="00AB45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дополнительно выделенные из резервного фонда Правительства Российской Федерации в соответствии с распоряжением Правительства Российской Федерации от 17 августа 2019 г. № 1827-р для осуществления имущественного взноса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ГК </w:t>
            </w:r>
            <w:r w:rsidRPr="00AB454E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Pr="00AB454E">
              <w:rPr>
                <w:rFonts w:ascii="Times New Roman" w:hAnsi="Times New Roman" w:cs="Times New Roman"/>
                <w:bCs/>
                <w:sz w:val="20"/>
                <w:szCs w:val="20"/>
              </w:rPr>
              <w:t>Ростех</w:t>
            </w:r>
            <w:proofErr w:type="spellEnd"/>
            <w:r w:rsidRPr="00AB45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proofErr w:type="gramStart"/>
            <w:r w:rsidRPr="00AB454E">
              <w:rPr>
                <w:rFonts w:ascii="Times New Roman" w:hAnsi="Times New Roman" w:cs="Times New Roman"/>
                <w:bCs/>
                <w:sz w:val="20"/>
                <w:szCs w:val="20"/>
              </w:rPr>
              <w:t>на те</w:t>
            </w:r>
            <w:proofErr w:type="gramEnd"/>
            <w:r w:rsidRPr="00AB45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же цели, не освоены.</w:t>
            </w:r>
          </w:p>
        </w:tc>
        <w:tc>
          <w:tcPr>
            <w:tcW w:w="1984" w:type="dxa"/>
          </w:tcPr>
          <w:p w:rsidR="0003497E" w:rsidRPr="00A50BF8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54E">
              <w:rPr>
                <w:rFonts w:ascii="Times New Roman" w:hAnsi="Times New Roman" w:cs="Times New Roman"/>
                <w:bCs/>
                <w:sz w:val="20"/>
                <w:szCs w:val="20"/>
              </w:rPr>
              <w:t>1 669,7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563DB4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Минэконом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-развития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0BF8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6379" w:type="dxa"/>
          </w:tcPr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25D">
              <w:rPr>
                <w:rFonts w:ascii="Times New Roman" w:hAnsi="Times New Roman" w:cs="Times New Roman"/>
                <w:sz w:val="20"/>
                <w:szCs w:val="20"/>
              </w:rPr>
              <w:t xml:space="preserve">По состоянию на 1 января 2020 года кассовое исполнение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имущественному</w:t>
            </w:r>
            <w:r w:rsidRPr="005E225D">
              <w:rPr>
                <w:rFonts w:ascii="Times New Roman" w:hAnsi="Times New Roman" w:cs="Times New Roman"/>
                <w:sz w:val="20"/>
                <w:szCs w:val="20"/>
              </w:rPr>
              <w:t xml:space="preserve"> взнос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E225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в </w:t>
            </w:r>
            <w:r w:rsidRPr="00B45244">
              <w:rPr>
                <w:rFonts w:ascii="Times New Roman" w:hAnsi="Times New Roman" w:cs="Times New Roman"/>
                <w:b/>
                <w:sz w:val="20"/>
                <w:szCs w:val="20"/>
              </w:rPr>
              <w:t>ГК «ВЭБ</w:t>
            </w:r>
            <w:proofErr w:type="gramStart"/>
            <w:r w:rsidRPr="00B45244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B45244">
              <w:rPr>
                <w:rFonts w:ascii="Times New Roman" w:hAnsi="Times New Roman" w:cs="Times New Roman"/>
                <w:b/>
                <w:sz w:val="20"/>
                <w:szCs w:val="20"/>
              </w:rPr>
              <w:t>Ф»</w:t>
            </w:r>
            <w:r w:rsidRPr="005E225D">
              <w:rPr>
                <w:rFonts w:ascii="Times New Roman" w:hAnsi="Times New Roman" w:cs="Times New Roman"/>
                <w:sz w:val="20"/>
                <w:szCs w:val="20"/>
              </w:rPr>
              <w:t xml:space="preserve"> на возмещение расходов в связи с предоставлением кредитов и займов в рамках реализации механизма «фабрики» проектного 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25D">
              <w:rPr>
                <w:rFonts w:ascii="Times New Roman" w:hAnsi="Times New Roman" w:cs="Times New Roman"/>
                <w:sz w:val="20"/>
                <w:szCs w:val="20"/>
              </w:rPr>
              <w:t xml:space="preserve">составило </w:t>
            </w:r>
            <w:r w:rsidRPr="00B45244">
              <w:rPr>
                <w:rFonts w:ascii="Times New Roman" w:hAnsi="Times New Roman" w:cs="Times New Roman"/>
                <w:b/>
                <w:sz w:val="20"/>
                <w:szCs w:val="20"/>
              </w:rPr>
              <w:t>0,004 млн. рублей</w:t>
            </w:r>
            <w:r w:rsidRPr="005E225D">
              <w:rPr>
                <w:rFonts w:ascii="Times New Roman" w:hAnsi="Times New Roman" w:cs="Times New Roman"/>
                <w:sz w:val="20"/>
                <w:szCs w:val="20"/>
              </w:rPr>
              <w:t>, или  7,3 % 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теля сводной бюджетной росписи </w:t>
            </w:r>
            <w:r w:rsidRPr="005E225D">
              <w:rPr>
                <w:rFonts w:ascii="Times New Roman" w:hAnsi="Times New Roman" w:cs="Times New Roman"/>
                <w:sz w:val="20"/>
                <w:szCs w:val="20"/>
              </w:rPr>
              <w:t>с изменениями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(0,05</w:t>
            </w:r>
            <w:r w:rsidRPr="00B45244">
              <w:rPr>
                <w:rFonts w:ascii="Times New Roman" w:hAnsi="Times New Roman" w:cs="Times New Roman"/>
                <w:sz w:val="20"/>
                <w:szCs w:val="20"/>
              </w:rPr>
              <w:t>2 млн. рублей</w:t>
            </w:r>
            <w:r w:rsidRPr="005E225D">
              <w:rPr>
                <w:rFonts w:ascii="Times New Roman" w:hAnsi="Times New Roman" w:cs="Times New Roman"/>
                <w:sz w:val="20"/>
                <w:szCs w:val="20"/>
              </w:rPr>
              <w:t>), что обусловлено, в том числе, изменением параметров, используемых при расчете потребности в субсидии, а также переносом графиков финансирования проектов на более поздний срок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3497E" w:rsidRPr="00563DB4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1A1C3D" w:rsidRDefault="0003497E" w:rsidP="00EF31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C3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379" w:type="dxa"/>
          </w:tcPr>
          <w:p w:rsidR="0003497E" w:rsidRPr="001A1C3D" w:rsidRDefault="0003497E" w:rsidP="00EF3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3497E" w:rsidRPr="001A1C3D" w:rsidRDefault="0003497E" w:rsidP="00EF31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47 864,6</w:t>
            </w:r>
          </w:p>
        </w:tc>
      </w:tr>
      <w:tr w:rsidR="0003497E" w:rsidRPr="00C3684F" w:rsidTr="00EF31C4">
        <w:tc>
          <w:tcPr>
            <w:tcW w:w="10206" w:type="dxa"/>
            <w:gridSpan w:val="3"/>
          </w:tcPr>
          <w:p w:rsidR="0003497E" w:rsidRPr="001A1C3D" w:rsidRDefault="0003497E" w:rsidP="00EF3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C3D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государственным корпорациям (государственной компании)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563DB4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CE9">
              <w:rPr>
                <w:rFonts w:ascii="Times New Roman" w:hAnsi="Times New Roman" w:cs="Times New Roman"/>
                <w:sz w:val="20"/>
                <w:szCs w:val="20"/>
              </w:rPr>
              <w:t>Минтранс России</w:t>
            </w:r>
          </w:p>
        </w:tc>
        <w:tc>
          <w:tcPr>
            <w:tcW w:w="6379" w:type="dxa"/>
          </w:tcPr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2BF8">
              <w:rPr>
                <w:rFonts w:ascii="Times New Roman" w:hAnsi="Times New Roman" w:cs="Times New Roman"/>
                <w:sz w:val="20"/>
                <w:szCs w:val="20"/>
              </w:rPr>
              <w:t xml:space="preserve">Минтрансом России не в полном объеме использованы бюджетные ассигнования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DB2BF8">
              <w:rPr>
                <w:rFonts w:ascii="Times New Roman" w:hAnsi="Times New Roman" w:cs="Times New Roman"/>
                <w:b/>
                <w:sz w:val="20"/>
                <w:szCs w:val="20"/>
              </w:rPr>
              <w:t>ГК «</w:t>
            </w:r>
            <w:proofErr w:type="spellStart"/>
            <w:r w:rsidRPr="00DB2BF8">
              <w:rPr>
                <w:rFonts w:ascii="Times New Roman" w:hAnsi="Times New Roman" w:cs="Times New Roman"/>
                <w:b/>
                <w:sz w:val="20"/>
                <w:szCs w:val="20"/>
              </w:rPr>
              <w:t>Автодор</w:t>
            </w:r>
            <w:proofErr w:type="spellEnd"/>
            <w:r w:rsidRPr="00DB2BF8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DB2B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4F3F">
              <w:rPr>
                <w:rFonts w:ascii="Times New Roman" w:hAnsi="Times New Roman" w:cs="Times New Roman"/>
                <w:sz w:val="20"/>
                <w:szCs w:val="20"/>
              </w:rPr>
              <w:t xml:space="preserve">на осуществление деятельности </w:t>
            </w:r>
            <w:r w:rsidRPr="00DB2BF8">
              <w:rPr>
                <w:rFonts w:ascii="Times New Roman" w:hAnsi="Times New Roman" w:cs="Times New Roman"/>
                <w:sz w:val="20"/>
                <w:szCs w:val="20"/>
              </w:rPr>
              <w:t xml:space="preserve">по организации строительства и </w:t>
            </w:r>
            <w:proofErr w:type="gramStart"/>
            <w:r w:rsidRPr="00DB2BF8">
              <w:rPr>
                <w:rFonts w:ascii="Times New Roman" w:hAnsi="Times New Roman" w:cs="Times New Roman"/>
                <w:sz w:val="20"/>
                <w:szCs w:val="20"/>
              </w:rPr>
              <w:t>реконструкции</w:t>
            </w:r>
            <w:proofErr w:type="gramEnd"/>
            <w:r w:rsidRPr="00DB2BF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 в размере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98,3</w:t>
            </w:r>
            <w:r w:rsidRPr="00DB2BF8">
              <w:rPr>
                <w:rFonts w:ascii="Times New Roman" w:hAnsi="Times New Roman" w:cs="Times New Roman"/>
                <w:b/>
                <w:sz w:val="20"/>
                <w:szCs w:val="20"/>
              </w:rPr>
              <w:t> %</w:t>
            </w:r>
            <w:r w:rsidRPr="00DB2BF8">
              <w:rPr>
                <w:rFonts w:ascii="Times New Roman" w:hAnsi="Times New Roman" w:cs="Times New Roman"/>
                <w:sz w:val="20"/>
                <w:szCs w:val="20"/>
              </w:rPr>
              <w:t xml:space="preserve"> от показателей сводной бюджетной росписи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74 467,4</w:t>
            </w:r>
            <w:r w:rsidRPr="00DB2B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млн. рублей</w:t>
            </w:r>
            <w:r w:rsidRPr="00DB2BF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A30D72">
              <w:rPr>
                <w:rFonts w:ascii="Times New Roman" w:hAnsi="Times New Roman" w:cs="Times New Roman"/>
                <w:sz w:val="20"/>
                <w:szCs w:val="20"/>
              </w:rPr>
              <w:t>о доверительному управлению автомобильными дорогами Государственной компании</w:t>
            </w:r>
            <w:r w:rsidRPr="00DB2BF8">
              <w:rPr>
                <w:rFonts w:ascii="Times New Roman" w:hAnsi="Times New Roman" w:cs="Times New Roman"/>
                <w:sz w:val="20"/>
                <w:szCs w:val="20"/>
              </w:rPr>
              <w:t xml:space="preserve"> в размере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99,3</w:t>
            </w:r>
            <w:r w:rsidRPr="00DB2BF8">
              <w:rPr>
                <w:rFonts w:ascii="Times New Roman" w:hAnsi="Times New Roman" w:cs="Times New Roman"/>
                <w:b/>
                <w:sz w:val="20"/>
                <w:szCs w:val="20"/>
              </w:rPr>
              <w:t> %</w:t>
            </w:r>
            <w:r w:rsidRPr="00DB2BF8">
              <w:rPr>
                <w:rFonts w:ascii="Times New Roman" w:hAnsi="Times New Roman" w:cs="Times New Roman"/>
                <w:sz w:val="20"/>
                <w:szCs w:val="20"/>
              </w:rPr>
              <w:t xml:space="preserve"> от показателей сводной бюджетной росписи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47 756,6</w:t>
            </w:r>
            <w:r w:rsidRPr="00DB2BF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млн. рублей</w:t>
            </w:r>
            <w:r w:rsidRPr="00DB2BF8">
              <w:rPr>
                <w:rFonts w:ascii="Times New Roman" w:hAnsi="Times New Roman" w:cs="Times New Roman"/>
                <w:sz w:val="20"/>
                <w:szCs w:val="20"/>
              </w:rPr>
              <w:t>) в связи с непредставлением госкомпанией документов для оплаты денежных обязательств.</w:t>
            </w:r>
          </w:p>
        </w:tc>
        <w:tc>
          <w:tcPr>
            <w:tcW w:w="1984" w:type="dxa"/>
          </w:tcPr>
          <w:p w:rsidR="0003497E" w:rsidRPr="00563DB4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1 582,9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1A1C3D" w:rsidRDefault="0003497E" w:rsidP="00EF31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1C3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6379" w:type="dxa"/>
          </w:tcPr>
          <w:p w:rsidR="0003497E" w:rsidRPr="001A1C3D" w:rsidRDefault="0003497E" w:rsidP="00EF31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3497E" w:rsidRPr="001A1C3D" w:rsidRDefault="0003497E" w:rsidP="00EF31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1 582,9</w:t>
            </w:r>
          </w:p>
        </w:tc>
      </w:tr>
    </w:tbl>
    <w:p w:rsidR="0003497E" w:rsidRDefault="0003497E" w:rsidP="0003497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D076EF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C445F8">
        <w:rPr>
          <w:rFonts w:ascii="Times New Roman" w:hAnsi="Times New Roman" w:cs="Times New Roman"/>
          <w:sz w:val="24"/>
          <w:szCs w:val="24"/>
        </w:rPr>
        <w:t>2</w:t>
      </w:r>
    </w:p>
    <w:p w:rsidR="0003497E" w:rsidRDefault="0003497E" w:rsidP="000349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E15C89">
        <w:rPr>
          <w:rFonts w:ascii="Times New Roman" w:hAnsi="Times New Roman" w:cs="Times New Roman"/>
          <w:b/>
          <w:sz w:val="24"/>
          <w:szCs w:val="24"/>
          <w:u w:val="single"/>
        </w:rPr>
        <w:t>Информация об остатк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ах по состоянию на 1 января 2020</w:t>
      </w:r>
      <w:r w:rsidRPr="00E15C89">
        <w:rPr>
          <w:rFonts w:ascii="Times New Roman" w:hAnsi="Times New Roman" w:cs="Times New Roman"/>
          <w:b/>
          <w:sz w:val="24"/>
          <w:szCs w:val="24"/>
          <w:u w:val="single"/>
        </w:rPr>
        <w:t> года не использованных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акционерными обществами</w:t>
      </w:r>
      <w:r w:rsidRPr="00E15C8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взносов в их уставные</w:t>
      </w:r>
      <w:r w:rsidRPr="006E3567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капитал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</w:p>
    <w:p w:rsidR="0003497E" w:rsidRDefault="0003497E" w:rsidP="0003497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03497E" w:rsidRPr="007376C8" w:rsidRDefault="0003497E" w:rsidP="0003497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376C8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6379"/>
        <w:gridCol w:w="1984"/>
      </w:tblGrid>
      <w:tr w:rsidR="0003497E" w:rsidRPr="00C3684F" w:rsidTr="00EF31C4">
        <w:trPr>
          <w:tblHeader/>
        </w:trPr>
        <w:tc>
          <w:tcPr>
            <w:tcW w:w="1843" w:type="dxa"/>
            <w:vAlign w:val="center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84F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6379" w:type="dxa"/>
            <w:vAlign w:val="center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предоставлении и использовании взносов</w:t>
            </w:r>
          </w:p>
        </w:tc>
        <w:tc>
          <w:tcPr>
            <w:tcW w:w="1984" w:type="dxa"/>
            <w:vAlign w:val="center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не использованных юридическими лицами взносов на 1 января 2020 года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6379" w:type="dxa"/>
          </w:tcPr>
          <w:p w:rsidR="0003497E" w:rsidRPr="00C3684F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Согласно данным Автоматизированной системы Федерального казначейства, по сос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тоянию на 1 января 2020 года АО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8191C">
              <w:rPr>
                <w:rFonts w:ascii="Times New Roman" w:hAnsi="Times New Roman" w:cs="Times New Roman"/>
                <w:sz w:val="20"/>
                <w:szCs w:val="20"/>
              </w:rPr>
              <w:t>Российская венчурная компания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ПАО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A15B0">
              <w:rPr>
                <w:rFonts w:ascii="Times New Roman" w:hAnsi="Times New Roman" w:cs="Times New Roman"/>
                <w:sz w:val="20"/>
                <w:szCs w:val="20"/>
              </w:rPr>
              <w:t>Объединенная авиастроительная корпорация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и АО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 судоремонта «</w:t>
            </w:r>
            <w:r w:rsidRPr="00AA15B0">
              <w:rPr>
                <w:rFonts w:ascii="Times New Roman" w:hAnsi="Times New Roman" w:cs="Times New Roman"/>
                <w:sz w:val="20"/>
                <w:szCs w:val="20"/>
              </w:rPr>
              <w:t>Звездочка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» не использованы взно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 в уставный капитал в сумме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1 500,0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млн. рублей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440,0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267,7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млн. рублей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, соответственно, перечисленные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 на их счета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лько 25, 27 и 28 декабря 2019 года.</w:t>
            </w:r>
            <w:proofErr w:type="gramEnd"/>
          </w:p>
        </w:tc>
        <w:tc>
          <w:tcPr>
            <w:tcW w:w="1984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2 207,7</w:t>
            </w:r>
          </w:p>
        </w:tc>
      </w:tr>
      <w:tr w:rsidR="0003497E" w:rsidRPr="00C3684F" w:rsidTr="00EF31C4">
        <w:tc>
          <w:tcPr>
            <w:tcW w:w="1843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ГК «</w:t>
            </w:r>
            <w:proofErr w:type="spell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379" w:type="dxa"/>
          </w:tcPr>
          <w:p w:rsidR="0003497E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Согласно данным Автоматизированной системы Федерального казначейства, по сос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тоянию на 1 января 2020 года АО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33F18">
              <w:rPr>
                <w:rFonts w:ascii="Times New Roman" w:hAnsi="Times New Roman" w:cs="Times New Roman"/>
                <w:sz w:val="20"/>
                <w:szCs w:val="20"/>
              </w:rPr>
              <w:t>Науч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но-производственная корпорация «</w:t>
            </w:r>
            <w:r w:rsidRPr="00B33F18">
              <w:rPr>
                <w:rFonts w:ascii="Times New Roman" w:hAnsi="Times New Roman" w:cs="Times New Roman"/>
                <w:sz w:val="20"/>
                <w:szCs w:val="20"/>
              </w:rPr>
              <w:t>Космические системы мониторинга, информационно-управляющие и электромеха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нические комплексы» имени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А.Г.</w:t>
            </w:r>
            <w:r w:rsidRPr="00B33F18">
              <w:rPr>
                <w:rFonts w:ascii="Times New Roman" w:hAnsi="Times New Roman" w:cs="Times New Roman"/>
                <w:sz w:val="20"/>
                <w:szCs w:val="20"/>
              </w:rPr>
              <w:t>Иосифьяна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и ПАО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«Ракетно-космическая корпорация «Энергия» имени С.П. Королева» не использованы взно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 в уставный капитал в сумме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456,3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428,8</w:t>
            </w:r>
            <w:r w:rsidRPr="00563D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млн. рублей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соответственно, перечисленн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 ГК </w:t>
            </w:r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Роскосмос</w:t>
            </w:r>
            <w:proofErr w:type="spellEnd"/>
            <w:r w:rsidRPr="00563DB4">
              <w:rPr>
                <w:rFonts w:ascii="Times New Roman" w:hAnsi="Times New Roman" w:cs="Times New Roman"/>
                <w:sz w:val="20"/>
                <w:szCs w:val="20"/>
              </w:rPr>
              <w:t>» на их счета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28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декабря 2019 года.</w:t>
            </w:r>
          </w:p>
          <w:p w:rsidR="0003497E" w:rsidRPr="00C3684F" w:rsidRDefault="0003497E" w:rsidP="00EF31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Аналогичная сит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уация наблюдалась по итогам 2018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 года, когда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 </w:t>
            </w:r>
            <w:r w:rsidRPr="006B4CEB">
              <w:rPr>
                <w:rFonts w:ascii="Times New Roman" w:hAnsi="Times New Roman" w:cs="Times New Roman"/>
                <w:sz w:val="20"/>
                <w:szCs w:val="20"/>
              </w:rPr>
              <w:t xml:space="preserve">«Научно-производственная корпорация «Космические системы мониторинга, информационно-управляющие и электромеханические комплексы» имени </w:t>
            </w:r>
            <w:proofErr w:type="spellStart"/>
            <w:r w:rsidRPr="006B4CEB">
              <w:rPr>
                <w:rFonts w:ascii="Times New Roman" w:hAnsi="Times New Roman" w:cs="Times New Roman"/>
                <w:sz w:val="20"/>
                <w:szCs w:val="20"/>
              </w:rPr>
              <w:t>А.Г.Иосифьяна</w:t>
            </w:r>
            <w:proofErr w:type="spellEnd"/>
            <w:r w:rsidRPr="006B4CEB">
              <w:rPr>
                <w:rFonts w:ascii="Times New Roman" w:hAnsi="Times New Roman" w:cs="Times New Roman"/>
                <w:sz w:val="20"/>
                <w:szCs w:val="20"/>
              </w:rPr>
              <w:t>» и ПАО «Ракетно-космическая корпорация «Энергия» имени С.П. Королева»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состоянию на 1 января 2019 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года не были использованы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предоставленные </w:t>
            </w:r>
            <w:r w:rsidRPr="00AB1D79">
              <w:rPr>
                <w:rFonts w:ascii="Times New Roman" w:hAnsi="Times New Roman" w:cs="Times New Roman"/>
                <w:sz w:val="20"/>
                <w:szCs w:val="20"/>
              </w:rPr>
              <w:t>взносы в уставный капитал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сумме 588,2 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428,5 млн. рублей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,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 по состоянию на 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января 2020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 также находились на лицевых счетах указанных акционерных обществ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 xml:space="preserve"> в УФК по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Москва и УФК по Московской области</w:t>
            </w:r>
            <w:r w:rsidRPr="008D40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3497E" w:rsidRPr="00C3684F" w:rsidRDefault="0003497E" w:rsidP="00EF31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885,1</w:t>
            </w:r>
          </w:p>
        </w:tc>
      </w:tr>
    </w:tbl>
    <w:p w:rsidR="0003497E" w:rsidRDefault="0003497E" w:rsidP="000349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497E" w:rsidRDefault="000349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A3C48" w:rsidRPr="008A3C48" w:rsidRDefault="008A3C48" w:rsidP="008A3C48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8A3C48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8A1741">
        <w:rPr>
          <w:rFonts w:ascii="Times New Roman" w:hAnsi="Times New Roman" w:cs="Times New Roman"/>
          <w:sz w:val="24"/>
          <w:szCs w:val="24"/>
        </w:rPr>
        <w:t>3</w:t>
      </w:r>
    </w:p>
    <w:p w:rsidR="001F65EC" w:rsidRPr="0028056D" w:rsidRDefault="001F65EC" w:rsidP="001F65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56D">
        <w:rPr>
          <w:rFonts w:ascii="Times New Roman" w:hAnsi="Times New Roman" w:cs="Times New Roman"/>
          <w:b/>
          <w:sz w:val="24"/>
          <w:szCs w:val="24"/>
        </w:rPr>
        <w:t>Перечень субсидий юридическим лицам с наибольшим объемом</w:t>
      </w:r>
    </w:p>
    <w:p w:rsidR="001F65EC" w:rsidRPr="0028056D" w:rsidRDefault="001F65EC" w:rsidP="001F65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56D">
        <w:rPr>
          <w:rFonts w:ascii="Times New Roman" w:hAnsi="Times New Roman" w:cs="Times New Roman"/>
          <w:b/>
          <w:sz w:val="24"/>
          <w:szCs w:val="24"/>
        </w:rPr>
        <w:t>неисполненных бюджетных ассигнований</w:t>
      </w:r>
    </w:p>
    <w:p w:rsidR="001F65EC" w:rsidRPr="00BE4720" w:rsidRDefault="001F65EC" w:rsidP="001F65E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E4720">
        <w:rPr>
          <w:rFonts w:ascii="Times New Roman" w:hAnsi="Times New Roman" w:cs="Times New Roman"/>
        </w:rPr>
        <w:t>(млрд. рублей)</w:t>
      </w: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812"/>
        <w:gridCol w:w="1701"/>
        <w:gridCol w:w="1418"/>
        <w:gridCol w:w="1276"/>
      </w:tblGrid>
      <w:tr w:rsidR="001F65EC" w:rsidRPr="00027DCC" w:rsidTr="00D43CEA">
        <w:trPr>
          <w:trHeight w:val="201"/>
          <w:tblHeader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Неисполненные бюджетные ассигнования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368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1368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1F65EC" w:rsidRPr="00027DCC" w:rsidTr="00D43CEA">
        <w:trPr>
          <w:trHeight w:val="354"/>
          <w:tblHeader/>
        </w:trPr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сводная роспись с изменениями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1F65EC" w:rsidRPr="00027DCC" w:rsidTr="00D43CEA">
        <w:trPr>
          <w:trHeight w:val="24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856,0</w:t>
            </w:r>
          </w:p>
        </w:tc>
      </w:tr>
      <w:tr w:rsidR="001F65EC" w:rsidRPr="00027DCC" w:rsidTr="00D43CEA">
        <w:trPr>
          <w:trHeight w:val="14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1F65EC" w:rsidRPr="00027DCC" w:rsidTr="00D43CEA">
        <w:trPr>
          <w:trHeight w:val="59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27D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ПАО «Государственная транспортная лизинговая компания» в целях лизинга (аренды) гражданских судов водного транспорта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рамках госпрограммы «</w:t>
            </w:r>
            <w:r w:rsidRPr="00E34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судостроения и техники для освоения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34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шельфовых месторождений на 2013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E34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2030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E34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027D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обеспечения поддержки продаж воздушных судов отечественного производства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рамках ведомственной целевой программы</w:t>
            </w:r>
            <w:r w:rsidRPr="00E34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34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Содействие повышению доступности воздушных перевозок населения, в том числе в части развития региональных и </w:t>
            </w:r>
            <w:proofErr w:type="spellStart"/>
            <w:r w:rsidRPr="00E34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внутрирегиональных</w:t>
            </w:r>
            <w:proofErr w:type="spellEnd"/>
            <w:r w:rsidRPr="00E344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перевозок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 госпрограммы «Развитие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транспортной системы»</w:t>
            </w:r>
            <w:r w:rsidRPr="00027D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27DC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(Минтранс России)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65EC" w:rsidRPr="00027DCC" w:rsidTr="00D43CEA">
        <w:trPr>
          <w:trHeight w:val="26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Субсидия АО «Государственный космический научно-производственный центр имени М.В. Хруничева» на финансовое обеспечение затрат, связанных с компенсацией операционной деятельности </w:t>
            </w:r>
            <w:r w:rsidRPr="00027DC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Госкорпорация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Роскосмос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19,4</w:t>
            </w:r>
          </w:p>
        </w:tc>
      </w:tr>
      <w:tr w:rsidR="001F65EC" w:rsidRPr="00027DCC" w:rsidTr="00D43CEA">
        <w:trPr>
          <w:trHeight w:val="54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АО «ДОМ</w:t>
            </w:r>
            <w:proofErr w:type="gramStart"/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Ф»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(Минфин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1F65EC" w:rsidRPr="00027DCC" w:rsidTr="00D43CEA">
        <w:trPr>
          <w:trHeight w:val="6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проектов по внедрению отечественных продуктов, сервисов и платформенных решений, созданных на базе «сквозных» цифровых технологий, в субъектах Российской Федерации в рамках реализации дорожных карт по направлениям развития «сквозных» цифровых технологий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Минкомсвязь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1F65EC" w:rsidRPr="00027DCC" w:rsidTr="00D43CEA">
        <w:trPr>
          <w:trHeight w:val="95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Отбор и поддержка компаний-лидеров, разрабатывающих и обеспечивающих внедрение продуктов,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сферы, в рамках реализации дорожных карт по направлениям развития сквозных цифровых технологий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Минкомсвязь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65EC" w:rsidRPr="00027DCC" w:rsidTr="00D43CEA">
        <w:trPr>
          <w:trHeight w:val="30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кредитных организаций в целях субсидирования процентных ставок по экспортным кредитам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(Минэкономразвития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1F65EC" w:rsidRPr="00027DCC" w:rsidTr="00D43CEA">
        <w:trPr>
          <w:trHeight w:val="6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российских кредитных организаций в целях возмещения недополученных ими доходов по кредитам, выданным в 2019 - 2024 годах субъектам малого и среднего предпринимательства по льготной ставке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(Минэкономразвития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1,9</w:t>
            </w:r>
          </w:p>
        </w:tc>
      </w:tr>
      <w:tr w:rsidR="001F65EC" w:rsidRPr="00027DCC" w:rsidTr="00D43CEA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АО «Российский экспортный центр» в целях развития инфраструктуры повышения международной конкурентоспособности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Минпромторг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1F65EC" w:rsidRPr="00027DCC" w:rsidTr="00D43CEA">
        <w:trPr>
          <w:trHeight w:val="3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АНО «Университет национальной технологической инициативы 2035» в целях реализации отдельных мероприятий федерального проекта «Кадры для цифровой экономики»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(Минэкономразвития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1F65EC" w:rsidRPr="00027DCC" w:rsidTr="001F65EC">
        <w:trPr>
          <w:trHeight w:val="23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«сквозных» цифровых технологий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Минкомсвязь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65EC" w:rsidRPr="00027DCC" w:rsidTr="00D43CEA">
        <w:trPr>
          <w:trHeight w:val="5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Возмещение недополученных российскими кредитными организациями, международными финансовыми организациями и 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Госкорпорацией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«ВЭБ</w:t>
            </w:r>
            <w:proofErr w:type="gramStart"/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Ф»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(Минсельхоз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1F65EC" w:rsidRPr="00027DCC" w:rsidTr="00D43CEA">
        <w:trPr>
          <w:trHeight w:val="6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российским кредитным организациям и АО «ДОМ</w:t>
            </w:r>
            <w:proofErr w:type="gramStart"/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Ф» на возмещение недополученных доходов по выданным (приобретенным) жилищным (ипотечным) кредитам (займам)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(Минфин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1F65EC" w:rsidRPr="00027DCC" w:rsidTr="00D43CEA">
        <w:trPr>
          <w:trHeight w:val="56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проведения научно-исследовательских и опытно-конструкторских работ по приоритетным направлениям развития авиационной промышленности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Минпромторг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65EC" w:rsidRPr="00027DCC" w:rsidTr="00D43CEA">
        <w:trPr>
          <w:trHeight w:val="35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поддержки проектов по созданию и модернизации отечественного программного обеспечения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Минкомсвязь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65EC" w:rsidRPr="00027DCC" w:rsidTr="00D43CEA">
        <w:trPr>
          <w:trHeight w:val="69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разработки цифровых учебно-методических комплексов, учебных симуляторов, тренажеров, виртуальных лабораторий для реализации общеобразовательных и дополнительных общеобразовательных программ, программ среднего профессионального образования по предметным областям «Математика», «Информатика» и «Технология»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Минпросвещения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России)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65EC" w:rsidRPr="00027DCC" w:rsidTr="00D43CEA">
        <w:trPr>
          <w:trHeight w:val="44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5EC" w:rsidRPr="00027DCC" w:rsidRDefault="001F65EC" w:rsidP="00D43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 </w:t>
            </w:r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Росавиация</w:t>
            </w:r>
            <w:proofErr w:type="spellEnd"/>
            <w:r w:rsidRPr="00027DC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1F65EC" w:rsidRPr="00027DCC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7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EC" w:rsidRPr="00113682" w:rsidRDefault="001F65EC" w:rsidP="00D43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368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</w:tbl>
    <w:p w:rsidR="008A3C48" w:rsidRDefault="008A3C48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:rsidR="001F65EC" w:rsidRDefault="001F65EC">
      <w:pPr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br w:type="page"/>
      </w:r>
    </w:p>
    <w:p w:rsidR="001F65EC" w:rsidRPr="008A3C48" w:rsidRDefault="001F65EC" w:rsidP="001F65EC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8A3C48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8A1741">
        <w:rPr>
          <w:rFonts w:ascii="Times New Roman" w:hAnsi="Times New Roman" w:cs="Times New Roman"/>
          <w:sz w:val="24"/>
          <w:szCs w:val="24"/>
        </w:rPr>
        <w:t>4</w:t>
      </w:r>
    </w:p>
    <w:p w:rsidR="00AA1D4A" w:rsidRPr="00BE15B9" w:rsidRDefault="000D593F" w:rsidP="00FC53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5B9">
        <w:rPr>
          <w:rFonts w:ascii="Times New Roman" w:hAnsi="Times New Roman" w:cs="Times New Roman"/>
          <w:b/>
          <w:sz w:val="24"/>
          <w:szCs w:val="24"/>
        </w:rPr>
        <w:t>Информация о</w:t>
      </w:r>
      <w:r w:rsidR="00701577" w:rsidRPr="00BE15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24D" w:rsidRPr="00BE15B9">
        <w:rPr>
          <w:rFonts w:ascii="Times New Roman" w:hAnsi="Times New Roman" w:cs="Times New Roman"/>
          <w:b/>
          <w:sz w:val="24"/>
          <w:szCs w:val="24"/>
        </w:rPr>
        <w:t xml:space="preserve">недостатках при предоставлении субсидий </w:t>
      </w:r>
      <w:r w:rsidRPr="00BE15B9">
        <w:rPr>
          <w:rFonts w:ascii="Times New Roman" w:hAnsi="Times New Roman" w:cs="Times New Roman"/>
          <w:b/>
          <w:sz w:val="24"/>
          <w:szCs w:val="24"/>
        </w:rPr>
        <w:t>юридическим лицам</w:t>
      </w:r>
    </w:p>
    <w:p w:rsidR="00FD7026" w:rsidRPr="00163655" w:rsidRDefault="00FD7026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A258C6" w:rsidRPr="00BE15B9" w:rsidRDefault="00A258C6" w:rsidP="00A258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E15B9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7371"/>
        <w:gridCol w:w="1417"/>
      </w:tblGrid>
      <w:tr w:rsidR="00E22FE2" w:rsidRPr="00BE15B9" w:rsidTr="00CE4279">
        <w:trPr>
          <w:tblHeader/>
        </w:trPr>
        <w:tc>
          <w:tcPr>
            <w:tcW w:w="1702" w:type="dxa"/>
            <w:vAlign w:val="center"/>
          </w:tcPr>
          <w:p w:rsidR="00E22FE2" w:rsidRPr="00BE15B9" w:rsidRDefault="00E22FE2" w:rsidP="00DE0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7371" w:type="dxa"/>
            <w:vAlign w:val="center"/>
          </w:tcPr>
          <w:p w:rsidR="00E22FE2" w:rsidRPr="00BE15B9" w:rsidRDefault="00E22FE2" w:rsidP="00941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5B9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 предоставл</w:t>
            </w:r>
            <w:r w:rsidR="009411FA">
              <w:rPr>
                <w:rFonts w:ascii="Times New Roman" w:hAnsi="Times New Roman" w:cs="Times New Roman"/>
                <w:b/>
                <w:sz w:val="20"/>
                <w:szCs w:val="20"/>
              </w:rPr>
              <w:t>ении субсидий юридическим лицам</w:t>
            </w:r>
          </w:p>
        </w:tc>
        <w:tc>
          <w:tcPr>
            <w:tcW w:w="1417" w:type="dxa"/>
            <w:vAlign w:val="center"/>
          </w:tcPr>
          <w:p w:rsidR="00E22FE2" w:rsidRPr="001B5975" w:rsidRDefault="00E22FE2" w:rsidP="00870F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</w:t>
            </w:r>
            <w:proofErr w:type="spellStart"/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неисполнен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spellEnd"/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бюджетных</w:t>
            </w:r>
            <w:proofErr w:type="gramEnd"/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ассигнова</w:t>
            </w:r>
            <w:r w:rsidR="00CE427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1 января 20</w:t>
            </w:r>
            <w:r w:rsidR="00870F9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1B5975">
              <w:rPr>
                <w:rFonts w:ascii="Times New Roman" w:hAnsi="Times New Roman" w:cs="Times New Roman"/>
                <w:b/>
                <w:sz w:val="20"/>
                <w:szCs w:val="20"/>
              </w:rPr>
              <w:t> года</w:t>
            </w:r>
          </w:p>
        </w:tc>
      </w:tr>
      <w:tr w:rsidR="00195C01" w:rsidRPr="00195C01" w:rsidTr="00CE4279">
        <w:tc>
          <w:tcPr>
            <w:tcW w:w="1702" w:type="dxa"/>
          </w:tcPr>
          <w:p w:rsidR="00195C01" w:rsidRPr="00195C01" w:rsidRDefault="00195C01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C01">
              <w:rPr>
                <w:rFonts w:ascii="Times New Roman" w:hAnsi="Times New Roman" w:cs="Times New Roman"/>
                <w:sz w:val="20"/>
                <w:szCs w:val="20"/>
              </w:rPr>
              <w:t>Минтранс России</w:t>
            </w:r>
          </w:p>
        </w:tc>
        <w:tc>
          <w:tcPr>
            <w:tcW w:w="7371" w:type="dxa"/>
          </w:tcPr>
          <w:p w:rsidR="00195C01" w:rsidRDefault="00CF3D6D" w:rsidP="00CF3D6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 осуществлялось исполнение расходов на предоставление</w:t>
            </w:r>
            <w:r w:rsidR="00DE03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CF3D6D">
              <w:rPr>
                <w:rFonts w:ascii="Times New Roman" w:hAnsi="Times New Roman" w:cs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CF3D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ПАО «Государственная транспортная лизинговая компания»</w:t>
            </w:r>
            <w:r w:rsidR="00C710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ПАО «ГТЛК»)</w:t>
            </w:r>
            <w:r w:rsidRPr="00CF3D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общем объеме 10 555,2 млн. рублей</w:t>
            </w:r>
            <w:r w:rsidR="009504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из них 5 655,2 млн. рублей </w:t>
            </w:r>
            <w:r w:rsidR="00DE0311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9504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лизинг (аренду</w:t>
            </w:r>
            <w:r w:rsidR="0095048E" w:rsidRPr="0095048E">
              <w:rPr>
                <w:rFonts w:ascii="Times New Roman" w:hAnsi="Times New Roman" w:cs="Times New Roman"/>
                <w:bCs/>
                <w:sz w:val="20"/>
                <w:szCs w:val="20"/>
              </w:rPr>
              <w:t>) гражданских судов водного транспорта в рамках госпрограммы «Развитие судостроения и техники для освоения шельфовых месторождений на 2013 – 2030 годы»</w:t>
            </w:r>
            <w:r w:rsidR="0095048E">
              <w:rPr>
                <w:rFonts w:ascii="Times New Roman" w:hAnsi="Times New Roman" w:cs="Times New Roman"/>
                <w:bCs/>
                <w:sz w:val="20"/>
                <w:szCs w:val="20"/>
              </w:rPr>
              <w:t>, 4 900,0 млн. рублей – на поддержку</w:t>
            </w:r>
            <w:r w:rsidR="0095048E" w:rsidRPr="009504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продаж воздушных судов отечественного</w:t>
            </w:r>
            <w:proofErr w:type="gramEnd"/>
            <w:r w:rsidR="0095048E" w:rsidRPr="009504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производства в рамках ведомственной целевой программы «Содействие повышению доступности воздушных перевозок населения, в том числе в части развития региональных и </w:t>
            </w:r>
            <w:proofErr w:type="spellStart"/>
            <w:r w:rsidR="0095048E" w:rsidRPr="0095048E">
              <w:rPr>
                <w:rFonts w:ascii="Times New Roman" w:hAnsi="Times New Roman" w:cs="Times New Roman"/>
                <w:bCs/>
                <w:sz w:val="20"/>
                <w:szCs w:val="20"/>
              </w:rPr>
              <w:t>внутрирегиональных</w:t>
            </w:r>
            <w:proofErr w:type="spellEnd"/>
            <w:r w:rsidR="0095048E" w:rsidRPr="009504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перевозок» госпрограммы «Развитие транспортной системы»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1B471B" w:rsidRDefault="001B471B" w:rsidP="00CF3D6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Следует отметить, что расходы на указанные цели предусмотрены </w:t>
            </w:r>
            <w:r w:rsidRPr="001B471B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Федеральным законом № 389-ФЗ</w:t>
            </w:r>
            <w:r w:rsidR="00084621">
              <w:rPr>
                <w:rFonts w:ascii="Times New Roman" w:hAnsi="Times New Roman" w:cs="Times New Roman"/>
                <w:bCs/>
                <w:sz w:val="20"/>
                <w:szCs w:val="20"/>
              </w:rPr>
              <w:t>, лимиты бюджетных обязательств на указанные цели утверждены 2 декабря 2019 года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CF3D6D" w:rsidRDefault="009B2ED5" w:rsidP="007756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B2ED5">
              <w:rPr>
                <w:rFonts w:ascii="Times New Roman" w:hAnsi="Times New Roman" w:cs="Times New Roman"/>
                <w:sz w:val="20"/>
                <w:szCs w:val="20"/>
              </w:rPr>
              <w:t>ешение Правительства Российской Федера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 о предоставлении субсидии </w:t>
            </w:r>
            <w:r w:rsidR="00775665">
              <w:rPr>
                <w:rFonts w:ascii="Times New Roman" w:hAnsi="Times New Roman" w:cs="Times New Roman"/>
                <w:sz w:val="20"/>
                <w:szCs w:val="20"/>
              </w:rPr>
              <w:t xml:space="preserve">в сумме 5 655,2 млн. рублей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</w:t>
            </w:r>
            <w:r w:rsidR="00775665">
              <w:rPr>
                <w:rFonts w:ascii="Times New Roman" w:hAnsi="Times New Roman" w:cs="Times New Roman"/>
                <w:sz w:val="20"/>
                <w:szCs w:val="20"/>
              </w:rPr>
              <w:t>лишь 25 декабря 2019 года, соглашение между Минтрансом России и ПАО «ГТЛК» о предоставлении субсидии заключено 28 декабря 2019 года.</w:t>
            </w:r>
          </w:p>
          <w:p w:rsidR="00775665" w:rsidRPr="00195C01" w:rsidRDefault="009B2ED5" w:rsidP="00345D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B2ED5">
              <w:rPr>
                <w:rFonts w:ascii="Times New Roman" w:hAnsi="Times New Roman" w:cs="Times New Roman"/>
                <w:sz w:val="20"/>
                <w:szCs w:val="20"/>
              </w:rPr>
              <w:t>ешение Правительства Российской Федера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 о предоставлении субсидии </w:t>
            </w:r>
            <w:r w:rsidR="00DF1C15">
              <w:rPr>
                <w:rFonts w:ascii="Times New Roman" w:hAnsi="Times New Roman" w:cs="Times New Roman"/>
                <w:sz w:val="20"/>
                <w:szCs w:val="20"/>
              </w:rPr>
              <w:t xml:space="preserve">в сумме 4 900,0 млн. рублей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принято</w:t>
            </w:r>
            <w:r w:rsidR="00DF1C15">
              <w:rPr>
                <w:rFonts w:ascii="Times New Roman" w:hAnsi="Times New Roman" w:cs="Times New Roman"/>
                <w:sz w:val="20"/>
                <w:szCs w:val="20"/>
              </w:rPr>
              <w:t xml:space="preserve"> лишь </w:t>
            </w:r>
            <w:r w:rsidR="002D0C8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F1C15">
              <w:rPr>
                <w:rFonts w:ascii="Times New Roman" w:hAnsi="Times New Roman" w:cs="Times New Roman"/>
                <w:sz w:val="20"/>
                <w:szCs w:val="20"/>
              </w:rPr>
              <w:t> декабря 2019 года, соглашение между Минтрансом России и ПАО «ГТЛК» о предоставлении субсидии заключено 28 декабря 2019 года.</w:t>
            </w:r>
          </w:p>
        </w:tc>
        <w:tc>
          <w:tcPr>
            <w:tcW w:w="1417" w:type="dxa"/>
          </w:tcPr>
          <w:p w:rsidR="00195C01" w:rsidRPr="00195C01" w:rsidRDefault="00195C01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10 555,2</w:t>
            </w:r>
          </w:p>
        </w:tc>
      </w:tr>
      <w:tr w:rsidR="000B4BAC" w:rsidRPr="00FA7506" w:rsidTr="00CE4279">
        <w:tc>
          <w:tcPr>
            <w:tcW w:w="1702" w:type="dxa"/>
          </w:tcPr>
          <w:p w:rsidR="000B4BAC" w:rsidRDefault="000B4BAC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Минфин России</w:t>
            </w:r>
          </w:p>
        </w:tc>
        <w:tc>
          <w:tcPr>
            <w:tcW w:w="7371" w:type="dxa"/>
          </w:tcPr>
          <w:p w:rsidR="000B4BAC" w:rsidRDefault="000B4BAC" w:rsidP="00386A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961">
              <w:rPr>
                <w:rFonts w:ascii="Times New Roman" w:hAnsi="Times New Roman" w:cs="Times New Roman"/>
                <w:sz w:val="20"/>
                <w:szCs w:val="20"/>
              </w:rPr>
              <w:t>На низком уровне (53,7 %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или 3 760,5 млн. рублей</w:t>
            </w:r>
            <w:r w:rsidR="002E6D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65B5">
              <w:rPr>
                <w:rFonts w:ascii="Times New Roman" w:hAnsi="Times New Roman" w:cs="Times New Roman"/>
                <w:sz w:val="20"/>
                <w:szCs w:val="20"/>
              </w:rPr>
              <w:t xml:space="preserve"> при предусмотренных</w:t>
            </w:r>
            <w:r w:rsidR="002E6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5B5">
              <w:rPr>
                <w:rFonts w:ascii="Times New Roman" w:hAnsi="Times New Roman" w:cs="Times New Roman"/>
                <w:sz w:val="20"/>
                <w:szCs w:val="20"/>
              </w:rPr>
              <w:t>бюджетных ассигнованиях в объеме</w:t>
            </w:r>
            <w:r w:rsidR="002E6DCB">
              <w:rPr>
                <w:rFonts w:ascii="Times New Roman" w:hAnsi="Times New Roman" w:cs="Times New Roman"/>
                <w:sz w:val="20"/>
                <w:szCs w:val="20"/>
              </w:rPr>
              <w:t xml:space="preserve"> 7 000,0 млн. рублей</w:t>
            </w:r>
            <w:r w:rsidRPr="00A77961">
              <w:rPr>
                <w:rFonts w:ascii="Times New Roman" w:hAnsi="Times New Roman" w:cs="Times New Roman"/>
                <w:sz w:val="20"/>
                <w:szCs w:val="20"/>
              </w:rPr>
              <w:t xml:space="preserve">) исполнены расходы </w:t>
            </w:r>
            <w:r w:rsidR="00435698">
              <w:rPr>
                <w:rFonts w:ascii="Times New Roman" w:hAnsi="Times New Roman" w:cs="Times New Roman"/>
                <w:sz w:val="20"/>
                <w:szCs w:val="20"/>
              </w:rPr>
              <w:t>на предоставление</w:t>
            </w:r>
            <w:r w:rsidRPr="00A77961">
              <w:rPr>
                <w:rFonts w:ascii="Times New Roman" w:hAnsi="Times New Roman" w:cs="Times New Roman"/>
                <w:sz w:val="20"/>
                <w:szCs w:val="20"/>
              </w:rPr>
              <w:t xml:space="preserve"> Минфином России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субсидий</w:t>
            </w:r>
            <w:r w:rsidRPr="00A77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r w:rsidRPr="00A77961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proofErr w:type="gramStart"/>
            <w:r w:rsidRPr="00A7796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77961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77961">
              <w:rPr>
                <w:rFonts w:ascii="Times New Roman" w:hAnsi="Times New Roman" w:cs="Times New Roman"/>
                <w:sz w:val="20"/>
                <w:szCs w:val="20"/>
              </w:rPr>
              <w:t xml:space="preserve">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(займам).</w:t>
            </w:r>
          </w:p>
          <w:p w:rsidR="000B4BAC" w:rsidRPr="00EA74B5" w:rsidRDefault="000B4BAC" w:rsidP="00386A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74B5">
              <w:rPr>
                <w:rFonts w:ascii="Times New Roman" w:hAnsi="Times New Roman" w:cs="Times New Roman"/>
                <w:sz w:val="20"/>
                <w:szCs w:val="20"/>
              </w:rPr>
              <w:t xml:space="preserve">Меры государственной поддержки семей, имеющих детей, в целях создания условий для погашения обязательств по ипотечным жилищным кредитам (займам) реализуются в соответствии с правилами и положением, утверждёнными </w:t>
            </w:r>
            <w:r w:rsidR="00235FEB">
              <w:rPr>
                <w:rFonts w:ascii="Times New Roman" w:hAnsi="Times New Roman" w:cs="Times New Roman"/>
                <w:sz w:val="20"/>
                <w:szCs w:val="20"/>
              </w:rPr>
              <w:t>Правительством</w:t>
            </w:r>
            <w:r w:rsidRPr="00EA74B5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7 сентября 2019</w:t>
            </w:r>
            <w:r w:rsidR="00235FE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A74B5">
              <w:rPr>
                <w:rFonts w:ascii="Times New Roman" w:hAnsi="Times New Roman" w:cs="Times New Roman"/>
                <w:sz w:val="20"/>
                <w:szCs w:val="20"/>
              </w:rPr>
              <w:t>года.</w:t>
            </w:r>
          </w:p>
          <w:p w:rsidR="000B4BAC" w:rsidRPr="00E357BE" w:rsidRDefault="000B4BAC" w:rsidP="00386A1C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64F49">
              <w:rPr>
                <w:rFonts w:ascii="Times New Roman" w:hAnsi="Times New Roman" w:cs="Times New Roman"/>
                <w:sz w:val="20"/>
                <w:szCs w:val="20"/>
              </w:rPr>
              <w:t>По данным АО «ДОМ</w:t>
            </w:r>
            <w:proofErr w:type="gramStart"/>
            <w:r w:rsidRPr="00F64F4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64F49">
              <w:rPr>
                <w:rFonts w:ascii="Times New Roman" w:hAnsi="Times New Roman" w:cs="Times New Roman"/>
                <w:sz w:val="20"/>
                <w:szCs w:val="20"/>
              </w:rPr>
              <w:t>Ф»</w:t>
            </w:r>
            <w:r w:rsidR="006567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4F49">
              <w:rPr>
                <w:rFonts w:ascii="Times New Roman" w:hAnsi="Times New Roman" w:cs="Times New Roman"/>
                <w:sz w:val="20"/>
                <w:szCs w:val="20"/>
              </w:rPr>
              <w:t xml:space="preserve"> многодетные семьи с 25 сентября 2019 года начали подавать заявки на получение ипотечных (жилищных) кредитов (займов) в ПАО Сбербанк и АО «Банк ДОМ.РФ», подлежащих погашению в рамках государственной поддержки указанных семей.</w:t>
            </w:r>
          </w:p>
        </w:tc>
        <w:tc>
          <w:tcPr>
            <w:tcW w:w="1417" w:type="dxa"/>
          </w:tcPr>
          <w:p w:rsidR="000B4BAC" w:rsidRDefault="000B4BAC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3 239,5</w:t>
            </w:r>
          </w:p>
        </w:tc>
      </w:tr>
      <w:tr w:rsidR="00195C01" w:rsidRPr="00FA7506" w:rsidTr="00CE4279">
        <w:tc>
          <w:tcPr>
            <w:tcW w:w="1702" w:type="dxa"/>
          </w:tcPr>
          <w:p w:rsidR="00195C01" w:rsidRPr="00FB074B" w:rsidRDefault="00FB074B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074B">
              <w:rPr>
                <w:rFonts w:ascii="Times New Roman" w:hAnsi="Times New Roman" w:cs="Times New Roman"/>
                <w:sz w:val="20"/>
                <w:szCs w:val="20"/>
              </w:rPr>
              <w:t>Минкомсвязь</w:t>
            </w:r>
            <w:proofErr w:type="spellEnd"/>
            <w:r w:rsidRPr="00FB074B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371" w:type="dxa"/>
          </w:tcPr>
          <w:p w:rsidR="00195C01" w:rsidRDefault="00195C01" w:rsidP="00667B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45AE">
              <w:rPr>
                <w:rFonts w:ascii="Times New Roman" w:hAnsi="Times New Roman" w:cs="Times New Roman"/>
                <w:sz w:val="20"/>
                <w:szCs w:val="20"/>
              </w:rPr>
              <w:t>Не осуществлялось исполнение расходов</w:t>
            </w:r>
            <w:r w:rsidR="00B118F3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3 000,0 млн. рублей</w:t>
            </w:r>
            <w:r w:rsidRPr="00CC45AE">
              <w:rPr>
                <w:rFonts w:ascii="Times New Roman" w:hAnsi="Times New Roman" w:cs="Times New Roman"/>
                <w:sz w:val="20"/>
                <w:szCs w:val="20"/>
              </w:rPr>
              <w:t xml:space="preserve"> на предоставление субсиди</w:t>
            </w:r>
            <w:r w:rsidR="00667B7B" w:rsidRPr="00CC45AE">
              <w:rPr>
                <w:rFonts w:ascii="Times New Roman" w:hAnsi="Times New Roman" w:cs="Times New Roman"/>
                <w:sz w:val="20"/>
                <w:szCs w:val="20"/>
              </w:rPr>
              <w:t>й на</w:t>
            </w:r>
            <w:r w:rsidRPr="00CC4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7B7B">
              <w:rPr>
                <w:rFonts w:ascii="Times New Roman" w:hAnsi="Times New Roman" w:cs="Times New Roman"/>
                <w:sz w:val="20"/>
                <w:szCs w:val="20"/>
              </w:rPr>
              <w:t>осуществление отбора и поддержки</w:t>
            </w:r>
            <w:r w:rsidR="00667B7B" w:rsidRPr="00667B7B">
              <w:rPr>
                <w:rFonts w:ascii="Times New Roman" w:hAnsi="Times New Roman" w:cs="Times New Roman"/>
                <w:sz w:val="20"/>
                <w:szCs w:val="20"/>
              </w:rPr>
              <w:t xml:space="preserve"> компаний-лидеров, разрабатывающих и обеспечивающих внедрение продуктов,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сферы, в рамках реализации дорожных карт по направлениям развития сквозных цифровых технологий</w:t>
            </w:r>
            <w:r w:rsidR="00CC45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C45AE" w:rsidRPr="00FA7506" w:rsidRDefault="00CC45AE" w:rsidP="00667B7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Лимиты бюджетных обязательств на указанные цели утверждены лишь 25 декабря 2019 года, соглашение между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Минкомсвязью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ии и АО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«Российская венчурная компания» заключено 30 декабря 2019 года.</w:t>
            </w:r>
          </w:p>
        </w:tc>
        <w:tc>
          <w:tcPr>
            <w:tcW w:w="1417" w:type="dxa"/>
          </w:tcPr>
          <w:p w:rsidR="00195C01" w:rsidRPr="00FB074B" w:rsidRDefault="00FB074B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74B">
              <w:rPr>
                <w:rFonts w:ascii="Times New Roman" w:hAnsi="Times New Roman" w:cs="Times New Roman"/>
                <w:sz w:val="20"/>
                <w:szCs w:val="20"/>
              </w:rPr>
              <w:t>3 000,0</w:t>
            </w:r>
          </w:p>
        </w:tc>
      </w:tr>
      <w:tr w:rsidR="00F36CF4" w:rsidRPr="00FA7506" w:rsidTr="00CE4279">
        <w:tc>
          <w:tcPr>
            <w:tcW w:w="1702" w:type="dxa"/>
          </w:tcPr>
          <w:p w:rsidR="00F36CF4" w:rsidRPr="006835A0" w:rsidRDefault="00F36CF4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35A0"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 w:rsidRPr="006835A0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371" w:type="dxa"/>
          </w:tcPr>
          <w:p w:rsidR="00F36CF4" w:rsidRPr="00F36CF4" w:rsidRDefault="00F36CF4" w:rsidP="00B118F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6CF4">
              <w:rPr>
                <w:rFonts w:ascii="Times New Roman" w:hAnsi="Times New Roman" w:cs="Times New Roman"/>
                <w:sz w:val="20"/>
                <w:szCs w:val="20"/>
              </w:rPr>
              <w:t xml:space="preserve">Не осуществлялось исполнение расходов </w:t>
            </w:r>
            <w:r w:rsidR="00B118F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B118F3" w:rsidRPr="00F36CF4">
              <w:rPr>
                <w:rFonts w:ascii="Times New Roman" w:hAnsi="Times New Roman" w:cs="Times New Roman"/>
                <w:sz w:val="20"/>
                <w:szCs w:val="20"/>
              </w:rPr>
              <w:t>объеме 1 417,8</w:t>
            </w:r>
            <w:r w:rsidR="00B118F3">
              <w:rPr>
                <w:rFonts w:ascii="Times New Roman" w:hAnsi="Times New Roman" w:cs="Times New Roman"/>
                <w:sz w:val="20"/>
                <w:szCs w:val="20"/>
              </w:rPr>
              <w:t xml:space="preserve"> млн. рублей </w:t>
            </w:r>
            <w:r w:rsidRPr="00F36CF4">
              <w:rPr>
                <w:rFonts w:ascii="Times New Roman" w:hAnsi="Times New Roman" w:cs="Times New Roman"/>
                <w:sz w:val="20"/>
                <w:szCs w:val="20"/>
              </w:rPr>
              <w:t>на предоставление субсидий на государственную поддержку проведения научно-исследовательских и опытно-конструкторских работ по приоритетным направлениям развития авиационной промышленности в</w:t>
            </w:r>
            <w:r w:rsidR="00C57E3B">
              <w:rPr>
                <w:rFonts w:ascii="Times New Roman" w:hAnsi="Times New Roman" w:cs="Times New Roman"/>
                <w:sz w:val="20"/>
                <w:szCs w:val="20"/>
              </w:rPr>
              <w:t xml:space="preserve"> связи с поздним утверждением правил предоставления указанных субсидий (27 декабря 2019 года)</w:t>
            </w:r>
            <w:r w:rsidR="00250B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F36CF4" w:rsidRPr="006835A0" w:rsidRDefault="00F36CF4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5A0">
              <w:rPr>
                <w:rFonts w:ascii="Times New Roman" w:hAnsi="Times New Roman" w:cs="Times New Roman"/>
                <w:sz w:val="20"/>
                <w:szCs w:val="20"/>
              </w:rPr>
              <w:t>1 417,8</w:t>
            </w:r>
          </w:p>
        </w:tc>
      </w:tr>
      <w:tr w:rsidR="00B307E8" w:rsidRPr="00FA7506" w:rsidTr="00CE4279">
        <w:tc>
          <w:tcPr>
            <w:tcW w:w="1702" w:type="dxa"/>
          </w:tcPr>
          <w:p w:rsidR="00B307E8" w:rsidRDefault="00B307E8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Росавиация</w:t>
            </w:r>
            <w:proofErr w:type="spellEnd"/>
          </w:p>
        </w:tc>
        <w:tc>
          <w:tcPr>
            <w:tcW w:w="7371" w:type="dxa"/>
          </w:tcPr>
          <w:p w:rsidR="00B307E8" w:rsidRPr="0064413C" w:rsidRDefault="00B307E8" w:rsidP="004356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413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411FA">
              <w:rPr>
                <w:rFonts w:ascii="Times New Roman" w:hAnsi="Times New Roman" w:cs="Times New Roman"/>
                <w:sz w:val="20"/>
                <w:szCs w:val="20"/>
              </w:rPr>
              <w:t>недостаточном</w:t>
            </w:r>
            <w:r w:rsidRPr="0064413C">
              <w:rPr>
                <w:rFonts w:ascii="Times New Roman" w:hAnsi="Times New Roman" w:cs="Times New Roman"/>
                <w:sz w:val="20"/>
                <w:szCs w:val="20"/>
              </w:rPr>
              <w:t xml:space="preserve"> уровне (86,5 %</w:t>
            </w:r>
            <w:r w:rsidR="005F1FAE">
              <w:rPr>
                <w:rFonts w:ascii="Times New Roman" w:hAnsi="Times New Roman" w:cs="Times New Roman"/>
                <w:sz w:val="20"/>
                <w:szCs w:val="20"/>
              </w:rPr>
              <w:t xml:space="preserve">, или 7 024,5 млн. рублей, </w:t>
            </w:r>
            <w:r w:rsidR="000A65B5">
              <w:rPr>
                <w:rFonts w:ascii="Times New Roman" w:hAnsi="Times New Roman" w:cs="Times New Roman"/>
                <w:sz w:val="20"/>
                <w:szCs w:val="20"/>
              </w:rPr>
              <w:t xml:space="preserve">при предусмотренных бюджетных ассигнованиях в объеме </w:t>
            </w:r>
            <w:r w:rsidR="005F1FAE">
              <w:rPr>
                <w:rFonts w:ascii="Times New Roman" w:hAnsi="Times New Roman" w:cs="Times New Roman"/>
                <w:sz w:val="20"/>
                <w:szCs w:val="20"/>
              </w:rPr>
              <w:t>8 120,4 млн. рублей</w:t>
            </w:r>
            <w:r w:rsidRPr="0064413C">
              <w:rPr>
                <w:rFonts w:ascii="Times New Roman" w:hAnsi="Times New Roman" w:cs="Times New Roman"/>
                <w:sz w:val="20"/>
                <w:szCs w:val="20"/>
              </w:rPr>
              <w:t xml:space="preserve">) исполнены расходы </w:t>
            </w:r>
            <w:r w:rsidR="00435698">
              <w:rPr>
                <w:rFonts w:ascii="Times New Roman" w:hAnsi="Times New Roman" w:cs="Times New Roman"/>
                <w:sz w:val="20"/>
                <w:szCs w:val="20"/>
              </w:rPr>
              <w:t>на предоставление</w:t>
            </w:r>
            <w:r w:rsidRPr="006441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413C">
              <w:rPr>
                <w:rFonts w:ascii="Times New Roman" w:hAnsi="Times New Roman" w:cs="Times New Roman"/>
                <w:sz w:val="20"/>
                <w:szCs w:val="20"/>
              </w:rPr>
              <w:t>Росавиацией</w:t>
            </w:r>
            <w:proofErr w:type="spellEnd"/>
            <w:r w:rsidRPr="0064413C"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организациям воздушного транспорта на </w:t>
            </w:r>
            <w:r w:rsidRPr="006441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региональных воздушных перевозок на территории Российской Федерации и формирование региональной маршрутной сети, а также в целях обеспечения доступности воздушных перевозок населению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5557">
              <w:rPr>
                <w:rFonts w:ascii="Times New Roman" w:hAnsi="Times New Roman" w:cs="Times New Roman"/>
                <w:sz w:val="20"/>
                <w:szCs w:val="20"/>
              </w:rPr>
              <w:t>в связи с заявительным характером предоставления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субсидий</w:t>
            </w:r>
            <w:r w:rsidRPr="00644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417" w:type="dxa"/>
          </w:tcPr>
          <w:p w:rsidR="00B307E8" w:rsidRDefault="00B307E8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1 095,9</w:t>
            </w:r>
          </w:p>
        </w:tc>
      </w:tr>
      <w:tr w:rsidR="00D908E4" w:rsidRPr="00FA7506" w:rsidTr="00CE4279">
        <w:tc>
          <w:tcPr>
            <w:tcW w:w="1702" w:type="dxa"/>
          </w:tcPr>
          <w:p w:rsidR="00D908E4" w:rsidRDefault="00D908E4" w:rsidP="00EC0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371" w:type="dxa"/>
          </w:tcPr>
          <w:p w:rsidR="00D908E4" w:rsidRDefault="00D908E4" w:rsidP="00D908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908E4">
              <w:rPr>
                <w:rFonts w:ascii="Times New Roman" w:hAnsi="Times New Roman" w:cs="Times New Roman"/>
                <w:sz w:val="20"/>
                <w:szCs w:val="20"/>
              </w:rPr>
              <w:t>а низком уровне (28,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908E4">
              <w:rPr>
                <w:rFonts w:ascii="Times New Roman" w:hAnsi="Times New Roman" w:cs="Times New Roman"/>
                <w:sz w:val="20"/>
                <w:szCs w:val="20"/>
              </w:rPr>
              <w:t> %</w:t>
            </w:r>
            <w:r w:rsidR="00524B7C">
              <w:rPr>
                <w:rFonts w:ascii="Times New Roman" w:hAnsi="Times New Roman" w:cs="Times New Roman"/>
                <w:sz w:val="20"/>
                <w:szCs w:val="20"/>
              </w:rPr>
              <w:t xml:space="preserve">, или 225,1 млн. рублей, </w:t>
            </w:r>
            <w:r w:rsidR="000A65B5">
              <w:rPr>
                <w:rFonts w:ascii="Times New Roman" w:hAnsi="Times New Roman" w:cs="Times New Roman"/>
                <w:sz w:val="20"/>
                <w:szCs w:val="20"/>
              </w:rPr>
              <w:t xml:space="preserve">при предусмотренных бюджетных ассигнованиях в объеме </w:t>
            </w:r>
            <w:r w:rsidR="00524B7C">
              <w:rPr>
                <w:rFonts w:ascii="Times New Roman" w:hAnsi="Times New Roman" w:cs="Times New Roman"/>
                <w:sz w:val="20"/>
                <w:szCs w:val="20"/>
              </w:rPr>
              <w:t>799,7 млн. рублей</w:t>
            </w:r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) исполнены расходы </w:t>
            </w:r>
            <w:r w:rsidR="00985929">
              <w:rPr>
                <w:rFonts w:ascii="Times New Roman" w:hAnsi="Times New Roman" w:cs="Times New Roman"/>
                <w:sz w:val="20"/>
                <w:szCs w:val="20"/>
              </w:rPr>
              <w:t>на предоставление</w:t>
            </w:r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08E4">
              <w:rPr>
                <w:rFonts w:ascii="Times New Roman" w:hAnsi="Times New Roman" w:cs="Times New Roman"/>
                <w:sz w:val="20"/>
                <w:szCs w:val="20"/>
              </w:rPr>
              <w:t>Минпромторгом</w:t>
            </w:r>
            <w:proofErr w:type="spellEnd"/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 России субсид</w:t>
            </w:r>
            <w:proofErr w:type="gramStart"/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</w:t>
            </w:r>
            <w:proofErr w:type="gramEnd"/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 «Российский экспортный центр», на финансирование части затрат, связанных с продвижением высокотехнологичной, инновационной и иной прод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укции и услуг на внешние рынки.</w:t>
            </w:r>
          </w:p>
          <w:p w:rsidR="00D908E4" w:rsidRPr="00F36CF4" w:rsidRDefault="00D908E4" w:rsidP="00611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на выплату данной субсидии предусмотрены </w:t>
            </w:r>
            <w:proofErr w:type="spellStart"/>
            <w:r w:rsidRPr="00D908E4">
              <w:rPr>
                <w:rFonts w:ascii="Times New Roman" w:hAnsi="Times New Roman" w:cs="Times New Roman"/>
                <w:sz w:val="20"/>
                <w:szCs w:val="20"/>
              </w:rPr>
              <w:t>Минпромторгу</w:t>
            </w:r>
            <w:proofErr w:type="spellEnd"/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 России для возмещения расходов АО «РЭЦ» по договорам, заключенным</w:t>
            </w:r>
            <w:r w:rsidR="000930C4">
              <w:rPr>
                <w:rFonts w:ascii="Times New Roman" w:hAnsi="Times New Roman" w:cs="Times New Roman"/>
                <w:sz w:val="20"/>
                <w:szCs w:val="20"/>
              </w:rPr>
              <w:t xml:space="preserve"> с контрагентами</w:t>
            </w:r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 в предыдущие годы. Вместе с тем представленные контрагентами отчетные документы</w:t>
            </w:r>
            <w:r w:rsidR="007C0B34">
              <w:rPr>
                <w:rFonts w:ascii="Times New Roman" w:hAnsi="Times New Roman" w:cs="Times New Roman"/>
                <w:sz w:val="20"/>
                <w:szCs w:val="20"/>
              </w:rPr>
              <w:t>, на основании которых осуществляется оплата указанных договоров,</w:t>
            </w:r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 не приняты АО «РЭЦ» и возвращены на доработку, в </w:t>
            </w:r>
            <w:proofErr w:type="gramStart"/>
            <w:r w:rsidRPr="00D908E4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proofErr w:type="gramEnd"/>
            <w:r w:rsidRPr="00D908E4">
              <w:rPr>
                <w:rFonts w:ascii="Times New Roman" w:hAnsi="Times New Roman" w:cs="Times New Roman"/>
                <w:sz w:val="20"/>
                <w:szCs w:val="20"/>
              </w:rPr>
              <w:t xml:space="preserve"> с чем оплата расходов планируется в 2020</w:t>
            </w:r>
            <w:r w:rsidR="007C0B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908E4">
              <w:rPr>
                <w:rFonts w:ascii="Times New Roman" w:hAnsi="Times New Roman" w:cs="Times New Roman"/>
                <w:sz w:val="20"/>
                <w:szCs w:val="20"/>
              </w:rPr>
              <w:t>году.</w:t>
            </w:r>
          </w:p>
        </w:tc>
        <w:tc>
          <w:tcPr>
            <w:tcW w:w="1417" w:type="dxa"/>
          </w:tcPr>
          <w:p w:rsidR="00D908E4" w:rsidRDefault="00BE4394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574,6</w:t>
            </w:r>
          </w:p>
        </w:tc>
      </w:tr>
      <w:tr w:rsidR="000930C4" w:rsidRPr="00FA7506" w:rsidTr="00CE4279">
        <w:tc>
          <w:tcPr>
            <w:tcW w:w="1702" w:type="dxa"/>
          </w:tcPr>
          <w:p w:rsidR="000930C4" w:rsidRDefault="00F4728A" w:rsidP="00EC0F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371" w:type="dxa"/>
          </w:tcPr>
          <w:p w:rsidR="000930C4" w:rsidRDefault="00F4728A" w:rsidP="00C840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728A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осуществлялось исполнение расходов</w:t>
            </w:r>
            <w:r w:rsidRPr="00F472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056" w:rsidRPr="00F4728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C84056">
              <w:rPr>
                <w:rFonts w:ascii="Times New Roman" w:hAnsi="Times New Roman" w:cs="Times New Roman"/>
                <w:sz w:val="20"/>
                <w:szCs w:val="20"/>
              </w:rPr>
              <w:t xml:space="preserve">объеме </w:t>
            </w:r>
            <w:r w:rsidR="00C84056" w:rsidRPr="00F4728A">
              <w:rPr>
                <w:rFonts w:ascii="Times New Roman" w:hAnsi="Times New Roman" w:cs="Times New Roman"/>
                <w:sz w:val="20"/>
                <w:szCs w:val="20"/>
              </w:rPr>
              <w:t xml:space="preserve">400,0 млн. рублей </w:t>
            </w:r>
            <w:r w:rsidRPr="00F4728A">
              <w:rPr>
                <w:rFonts w:ascii="Times New Roman" w:hAnsi="Times New Roman" w:cs="Times New Roman"/>
                <w:sz w:val="20"/>
                <w:szCs w:val="20"/>
              </w:rPr>
              <w:t>на предоставление субсидии российским организациям на финансовое обеспечение части затрат на проведение опытно-конструкторских и технологических работ в рамках реализации проектов по созданию производств оборудования, необходимого для проведения гидравлического разрыва пласта,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728A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тем, что по итогам рассмотрения поступивших в </w:t>
            </w:r>
            <w:proofErr w:type="spellStart"/>
            <w:r w:rsidRPr="00F4728A"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 w:rsidRPr="00F4728A">
              <w:rPr>
                <w:rFonts w:ascii="Times New Roman" w:hAnsi="Times New Roman" w:cs="Times New Roman"/>
                <w:sz w:val="20"/>
                <w:szCs w:val="20"/>
              </w:rPr>
              <w:t xml:space="preserve"> России заявок организаций на получение указанной субсидии конкурс признан не</w:t>
            </w:r>
            <w:proofErr w:type="gramEnd"/>
            <w:r w:rsidRPr="00F4728A">
              <w:rPr>
                <w:rFonts w:ascii="Times New Roman" w:hAnsi="Times New Roman" w:cs="Times New Roman"/>
                <w:sz w:val="20"/>
                <w:szCs w:val="20"/>
              </w:rPr>
              <w:t xml:space="preserve"> состоявшимся.</w:t>
            </w:r>
          </w:p>
        </w:tc>
        <w:tc>
          <w:tcPr>
            <w:tcW w:w="1417" w:type="dxa"/>
          </w:tcPr>
          <w:p w:rsidR="000930C4" w:rsidRDefault="00F4728A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A85FF1" w:rsidRPr="00FA7506" w:rsidTr="00CE4279">
        <w:tc>
          <w:tcPr>
            <w:tcW w:w="1702" w:type="dxa"/>
          </w:tcPr>
          <w:p w:rsidR="00A85FF1" w:rsidRDefault="00A85FF1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371" w:type="dxa"/>
          </w:tcPr>
          <w:p w:rsidR="00A85FF1" w:rsidRPr="00A85FF1" w:rsidRDefault="00A85FF1" w:rsidP="00051DD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A85FF1">
              <w:rPr>
                <w:rFonts w:ascii="Times New Roman" w:hAnsi="Times New Roman" w:cs="Times New Roman"/>
                <w:sz w:val="20"/>
                <w:szCs w:val="20"/>
              </w:rPr>
              <w:t>На низком уровне (50,7 %</w:t>
            </w:r>
            <w:r w:rsidR="00C84056">
              <w:rPr>
                <w:rFonts w:ascii="Times New Roman" w:hAnsi="Times New Roman" w:cs="Times New Roman"/>
                <w:sz w:val="20"/>
                <w:szCs w:val="20"/>
              </w:rPr>
              <w:t xml:space="preserve">, или 405,2 млн. рублей, </w:t>
            </w:r>
            <w:r w:rsidR="000A65B5">
              <w:rPr>
                <w:rFonts w:ascii="Times New Roman" w:hAnsi="Times New Roman" w:cs="Times New Roman"/>
                <w:sz w:val="20"/>
                <w:szCs w:val="20"/>
              </w:rPr>
              <w:t xml:space="preserve">при предусмотренных бюджетных ассигнованиях в объеме </w:t>
            </w:r>
            <w:r w:rsidR="00C84056">
              <w:rPr>
                <w:rFonts w:ascii="Times New Roman" w:hAnsi="Times New Roman" w:cs="Times New Roman"/>
                <w:sz w:val="20"/>
                <w:szCs w:val="20"/>
              </w:rPr>
              <w:t>800,0 млн. рублей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 xml:space="preserve">) исполнены расходы </w:t>
            </w:r>
            <w:r w:rsidR="00051DD1">
              <w:rPr>
                <w:rFonts w:ascii="Times New Roman" w:hAnsi="Times New Roman" w:cs="Times New Roman"/>
                <w:sz w:val="20"/>
                <w:szCs w:val="20"/>
              </w:rPr>
              <w:t>на предоставление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>убсиди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российским организациям на финансовое обеспечение части затрат на проведение научно-исследовательских, опытно-конструкторских и технологических работ в рамках создания производства газовых турбин большой мощности</w:t>
            </w:r>
            <w:r w:rsidR="007E5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5557" w:rsidRPr="007E5557">
              <w:rPr>
                <w:rFonts w:ascii="Times New Roman" w:hAnsi="Times New Roman" w:cs="Times New Roman"/>
                <w:sz w:val="20"/>
                <w:szCs w:val="20"/>
              </w:rPr>
              <w:t>в связи с заявительным характером предоставления</w:t>
            </w:r>
            <w:r w:rsidR="007E5557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субсидий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417" w:type="dxa"/>
          </w:tcPr>
          <w:p w:rsidR="00A85FF1" w:rsidRDefault="00A85FF1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394,8</w:t>
            </w:r>
          </w:p>
        </w:tc>
      </w:tr>
      <w:tr w:rsidR="0032211B" w:rsidRPr="00FA7506" w:rsidTr="00CE4279">
        <w:tc>
          <w:tcPr>
            <w:tcW w:w="1702" w:type="dxa"/>
          </w:tcPr>
          <w:p w:rsidR="0032211B" w:rsidRDefault="0032211B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371" w:type="dxa"/>
          </w:tcPr>
          <w:p w:rsidR="0032211B" w:rsidRDefault="0032211B" w:rsidP="003221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>На низком уровне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> %</w:t>
            </w:r>
            <w:r w:rsidR="008A660F">
              <w:rPr>
                <w:rFonts w:ascii="Times New Roman" w:hAnsi="Times New Roman" w:cs="Times New Roman"/>
                <w:sz w:val="20"/>
                <w:szCs w:val="20"/>
              </w:rPr>
              <w:t xml:space="preserve">, или 121,9 млн. рублей, </w:t>
            </w:r>
            <w:r w:rsidR="000A65B5">
              <w:rPr>
                <w:rFonts w:ascii="Times New Roman" w:hAnsi="Times New Roman" w:cs="Times New Roman"/>
                <w:sz w:val="20"/>
                <w:szCs w:val="20"/>
              </w:rPr>
              <w:t xml:space="preserve">при предусмотренных бюджетных ассигнованиях в объеме </w:t>
            </w:r>
            <w:r w:rsidR="008A660F">
              <w:rPr>
                <w:rFonts w:ascii="Times New Roman" w:hAnsi="Times New Roman" w:cs="Times New Roman"/>
                <w:sz w:val="20"/>
                <w:szCs w:val="20"/>
              </w:rPr>
              <w:t>245,0 млн. рублей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>) исполнены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 xml:space="preserve">расходы </w:t>
            </w:r>
            <w:r w:rsidR="004A362F">
              <w:rPr>
                <w:rFonts w:ascii="Times New Roman" w:hAnsi="Times New Roman" w:cs="Times New Roman"/>
                <w:sz w:val="20"/>
                <w:szCs w:val="20"/>
              </w:rPr>
              <w:t>на предоставление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субсидий</w:t>
            </w:r>
            <w:r w:rsidRPr="0032211B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российским лизинговым компаниям на возмещение части затрат на уплату процентов по кредитам, полученным в российских кредитных организациях и в </w:t>
            </w:r>
            <w:proofErr w:type="spellStart"/>
            <w:r w:rsidR="002603BF">
              <w:rPr>
                <w:rFonts w:ascii="Times New Roman" w:hAnsi="Times New Roman" w:cs="Times New Roman"/>
                <w:sz w:val="20"/>
                <w:szCs w:val="20"/>
              </w:rPr>
              <w:t>Госкорпорации</w:t>
            </w:r>
            <w:proofErr w:type="spellEnd"/>
            <w:r w:rsidRPr="003221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3C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2211B">
              <w:rPr>
                <w:rFonts w:ascii="Times New Roman" w:hAnsi="Times New Roman" w:cs="Times New Roman"/>
                <w:sz w:val="20"/>
                <w:szCs w:val="20"/>
              </w:rPr>
              <w:t>ВЭБ</w:t>
            </w:r>
            <w:proofErr w:type="gramStart"/>
            <w:r w:rsidRPr="0032211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2211B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1163C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2211B">
              <w:rPr>
                <w:rFonts w:ascii="Times New Roman" w:hAnsi="Times New Roman" w:cs="Times New Roman"/>
                <w:sz w:val="20"/>
                <w:szCs w:val="20"/>
              </w:rPr>
              <w:t xml:space="preserve"> в 2019</w:t>
            </w:r>
            <w:r w:rsidR="004355C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2211B">
              <w:rPr>
                <w:rFonts w:ascii="Times New Roman" w:hAnsi="Times New Roman" w:cs="Times New Roman"/>
                <w:sz w:val="20"/>
                <w:szCs w:val="20"/>
              </w:rPr>
              <w:t>году на закупку воздушных судов и тренажеров для российских воздушных судов с последующей передачей их российским авиакомпаниям по договорам лизинга (аренды)</w:t>
            </w:r>
            <w:r w:rsidRPr="00A85F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7037" w:rsidRPr="00A85FF1" w:rsidRDefault="00B76D0C" w:rsidP="0087703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="008770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асходы на указанные цели предусмотрены </w:t>
            </w:r>
            <w:r w:rsidR="00877037" w:rsidRPr="001B471B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Федеральным законом № 389-ФЗ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лимиты бюджетных обязательств на указанные цели утверждены 2 декабря 2019 года</w:t>
            </w:r>
            <w:r w:rsidR="0087703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32211B" w:rsidRDefault="00674398" w:rsidP="00386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</w:tr>
      <w:tr w:rsidR="00CE4279" w:rsidRPr="00FA7506" w:rsidTr="00CE4279">
        <w:tc>
          <w:tcPr>
            <w:tcW w:w="1702" w:type="dxa"/>
          </w:tcPr>
          <w:p w:rsidR="00CE4279" w:rsidRPr="006835A0" w:rsidRDefault="00CE4279" w:rsidP="005A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Минвосток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-развития России</w:t>
            </w:r>
          </w:p>
        </w:tc>
        <w:tc>
          <w:tcPr>
            <w:tcW w:w="7371" w:type="dxa"/>
          </w:tcPr>
          <w:p w:rsidR="00CE4279" w:rsidRDefault="00CE4279" w:rsidP="005A0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6CF4">
              <w:rPr>
                <w:rFonts w:ascii="Times New Roman" w:hAnsi="Times New Roman" w:cs="Times New Roman"/>
                <w:sz w:val="20"/>
                <w:szCs w:val="20"/>
              </w:rPr>
              <w:t>Не осуществлялось исполнение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6CF4">
              <w:rPr>
                <w:rFonts w:ascii="Times New Roman" w:hAnsi="Times New Roman" w:cs="Times New Roman"/>
                <w:sz w:val="20"/>
                <w:szCs w:val="20"/>
              </w:rPr>
              <w:t xml:space="preserve">расходов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объеме 40,0 млн. рублей</w:t>
            </w:r>
            <w:r w:rsidRPr="00F36CF4">
              <w:rPr>
                <w:rFonts w:ascii="Times New Roman" w:hAnsi="Times New Roman" w:cs="Times New Roman"/>
                <w:sz w:val="20"/>
                <w:szCs w:val="20"/>
              </w:rPr>
              <w:t xml:space="preserve"> на предоставление субсиди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АНО «</w:t>
            </w:r>
            <w:r w:rsidRPr="00D50CEC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Информационно-аналитический центр Государственной комиссии по вопросам развития Арктики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50CEC">
              <w:rPr>
                <w:rFonts w:ascii="Times New Roman" w:hAnsi="Times New Roman" w:cs="Times New Roman"/>
                <w:sz w:val="20"/>
                <w:szCs w:val="20"/>
              </w:rPr>
              <w:t xml:space="preserve"> на финансовое обеспечение ее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поздним утверждением правил предоставления указанной субсидии (26 декабря 2019 года) и заключением соглашения между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Минвостокразвития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России и указанной организацией 28 декабря 2019 года.</w:t>
            </w:r>
            <w:proofErr w:type="gramEnd"/>
          </w:p>
          <w:p w:rsidR="00CE4279" w:rsidRPr="00F36CF4" w:rsidRDefault="00CE4279" w:rsidP="005A09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указанные цели предусмотрены </w:t>
            </w:r>
            <w:r w:rsidRPr="001B471B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Федеральным законом № 389-ФЗ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 на указанные цели утверждены 2 декабря 2019 года в отсутствие правил предоставления указанной субсидии.</w:t>
            </w:r>
          </w:p>
        </w:tc>
        <w:tc>
          <w:tcPr>
            <w:tcW w:w="1417" w:type="dxa"/>
          </w:tcPr>
          <w:p w:rsidR="00CE4279" w:rsidRPr="006835A0" w:rsidRDefault="00CE4279" w:rsidP="005A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</w:tbl>
    <w:p w:rsidR="005F459E" w:rsidRDefault="005F459E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sectPr w:rsidR="005F459E" w:rsidSect="00D908E4">
      <w:headerReference w:type="default" r:id="rId8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8A" w:rsidRDefault="006C298A" w:rsidP="00E15C89">
      <w:pPr>
        <w:spacing w:after="0" w:line="240" w:lineRule="auto"/>
      </w:pPr>
      <w:r>
        <w:separator/>
      </w:r>
    </w:p>
  </w:endnote>
  <w:endnote w:type="continuationSeparator" w:id="0">
    <w:p w:rsidR="006C298A" w:rsidRDefault="006C298A" w:rsidP="00E15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8A" w:rsidRDefault="006C298A" w:rsidP="00E15C89">
      <w:pPr>
        <w:spacing w:after="0" w:line="240" w:lineRule="auto"/>
      </w:pPr>
      <w:r>
        <w:separator/>
      </w:r>
    </w:p>
  </w:footnote>
  <w:footnote w:type="continuationSeparator" w:id="0">
    <w:p w:rsidR="006C298A" w:rsidRDefault="006C298A" w:rsidP="00E15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003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5C89" w:rsidRPr="000A22CD" w:rsidRDefault="00E15C89">
        <w:pPr>
          <w:pStyle w:val="a4"/>
          <w:jc w:val="center"/>
          <w:rPr>
            <w:rFonts w:ascii="Times New Roman" w:hAnsi="Times New Roman" w:cs="Times New Roman"/>
          </w:rPr>
        </w:pPr>
        <w:r w:rsidRPr="000A22CD">
          <w:rPr>
            <w:rFonts w:ascii="Times New Roman" w:hAnsi="Times New Roman" w:cs="Times New Roman"/>
          </w:rPr>
          <w:fldChar w:fldCharType="begin"/>
        </w:r>
        <w:r w:rsidRPr="000A22CD">
          <w:rPr>
            <w:rFonts w:ascii="Times New Roman" w:hAnsi="Times New Roman" w:cs="Times New Roman"/>
          </w:rPr>
          <w:instrText>PAGE   \* MERGEFORMAT</w:instrText>
        </w:r>
        <w:r w:rsidRPr="000A22CD">
          <w:rPr>
            <w:rFonts w:ascii="Times New Roman" w:hAnsi="Times New Roman" w:cs="Times New Roman"/>
          </w:rPr>
          <w:fldChar w:fldCharType="separate"/>
        </w:r>
        <w:r w:rsidR="00296D0D">
          <w:rPr>
            <w:rFonts w:ascii="Times New Roman" w:hAnsi="Times New Roman" w:cs="Times New Roman"/>
            <w:noProof/>
          </w:rPr>
          <w:t>8</w:t>
        </w:r>
        <w:r w:rsidRPr="000A22CD">
          <w:rPr>
            <w:rFonts w:ascii="Times New Roman" w:hAnsi="Times New Roman" w:cs="Times New Roman"/>
          </w:rPr>
          <w:fldChar w:fldCharType="end"/>
        </w:r>
      </w:p>
    </w:sdtContent>
  </w:sdt>
  <w:p w:rsidR="00E15C89" w:rsidRDefault="00E15C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7B"/>
    <w:rsid w:val="00004113"/>
    <w:rsid w:val="00005CBA"/>
    <w:rsid w:val="00016C31"/>
    <w:rsid w:val="00017F92"/>
    <w:rsid w:val="00020466"/>
    <w:rsid w:val="00022122"/>
    <w:rsid w:val="0003497E"/>
    <w:rsid w:val="00034AA6"/>
    <w:rsid w:val="00035194"/>
    <w:rsid w:val="0003781F"/>
    <w:rsid w:val="000476FF"/>
    <w:rsid w:val="00051DD1"/>
    <w:rsid w:val="0005206B"/>
    <w:rsid w:val="00055D23"/>
    <w:rsid w:val="00064928"/>
    <w:rsid w:val="00070EEC"/>
    <w:rsid w:val="0007313C"/>
    <w:rsid w:val="000751A7"/>
    <w:rsid w:val="000840AA"/>
    <w:rsid w:val="00084621"/>
    <w:rsid w:val="00085775"/>
    <w:rsid w:val="00086ACE"/>
    <w:rsid w:val="000930C4"/>
    <w:rsid w:val="0009670B"/>
    <w:rsid w:val="000978BC"/>
    <w:rsid w:val="000A22CD"/>
    <w:rsid w:val="000A3583"/>
    <w:rsid w:val="000A3B2F"/>
    <w:rsid w:val="000A65B5"/>
    <w:rsid w:val="000B0A61"/>
    <w:rsid w:val="000B39DF"/>
    <w:rsid w:val="000B48F5"/>
    <w:rsid w:val="000B4BAC"/>
    <w:rsid w:val="000B65D4"/>
    <w:rsid w:val="000B7D72"/>
    <w:rsid w:val="000C4E95"/>
    <w:rsid w:val="000C7448"/>
    <w:rsid w:val="000D0B44"/>
    <w:rsid w:val="000D0F9E"/>
    <w:rsid w:val="000D593F"/>
    <w:rsid w:val="000E4374"/>
    <w:rsid w:val="000F26C8"/>
    <w:rsid w:val="000F468D"/>
    <w:rsid w:val="000F5265"/>
    <w:rsid w:val="000F737C"/>
    <w:rsid w:val="00100D72"/>
    <w:rsid w:val="001163CF"/>
    <w:rsid w:val="001269DB"/>
    <w:rsid w:val="00126FEB"/>
    <w:rsid w:val="00137D56"/>
    <w:rsid w:val="00144804"/>
    <w:rsid w:val="00144C41"/>
    <w:rsid w:val="00145080"/>
    <w:rsid w:val="00163655"/>
    <w:rsid w:val="0016404F"/>
    <w:rsid w:val="001731CF"/>
    <w:rsid w:val="001745DC"/>
    <w:rsid w:val="00176B05"/>
    <w:rsid w:val="001801E6"/>
    <w:rsid w:val="001874EE"/>
    <w:rsid w:val="00195C01"/>
    <w:rsid w:val="001975A2"/>
    <w:rsid w:val="001A145A"/>
    <w:rsid w:val="001A5112"/>
    <w:rsid w:val="001B13C0"/>
    <w:rsid w:val="001B471B"/>
    <w:rsid w:val="001B5975"/>
    <w:rsid w:val="001C1318"/>
    <w:rsid w:val="001C26F8"/>
    <w:rsid w:val="001C4CD3"/>
    <w:rsid w:val="001C5629"/>
    <w:rsid w:val="001D1062"/>
    <w:rsid w:val="001E3B55"/>
    <w:rsid w:val="001F133E"/>
    <w:rsid w:val="001F4524"/>
    <w:rsid w:val="001F65EC"/>
    <w:rsid w:val="001F745B"/>
    <w:rsid w:val="00212DB2"/>
    <w:rsid w:val="00223ECC"/>
    <w:rsid w:val="00224745"/>
    <w:rsid w:val="00235FEB"/>
    <w:rsid w:val="00250B0E"/>
    <w:rsid w:val="00250BD1"/>
    <w:rsid w:val="002603BF"/>
    <w:rsid w:val="00262635"/>
    <w:rsid w:val="0026378B"/>
    <w:rsid w:val="00273A34"/>
    <w:rsid w:val="002910FE"/>
    <w:rsid w:val="002915BC"/>
    <w:rsid w:val="0029424D"/>
    <w:rsid w:val="00294581"/>
    <w:rsid w:val="00296201"/>
    <w:rsid w:val="00296D0D"/>
    <w:rsid w:val="002A2DAE"/>
    <w:rsid w:val="002A5964"/>
    <w:rsid w:val="002A7CEA"/>
    <w:rsid w:val="002A7EC0"/>
    <w:rsid w:val="002B508F"/>
    <w:rsid w:val="002B531C"/>
    <w:rsid w:val="002C0DAD"/>
    <w:rsid w:val="002C6720"/>
    <w:rsid w:val="002D0C8A"/>
    <w:rsid w:val="002D0D7A"/>
    <w:rsid w:val="002E0527"/>
    <w:rsid w:val="002E0AAA"/>
    <w:rsid w:val="002E41DD"/>
    <w:rsid w:val="002E6DCB"/>
    <w:rsid w:val="002F0959"/>
    <w:rsid w:val="002F1600"/>
    <w:rsid w:val="002F308B"/>
    <w:rsid w:val="002F76F8"/>
    <w:rsid w:val="0032211B"/>
    <w:rsid w:val="00324AEE"/>
    <w:rsid w:val="00325FFC"/>
    <w:rsid w:val="00326F3E"/>
    <w:rsid w:val="0033584A"/>
    <w:rsid w:val="00336C95"/>
    <w:rsid w:val="00343E2B"/>
    <w:rsid w:val="00345B4F"/>
    <w:rsid w:val="00345D96"/>
    <w:rsid w:val="003543C8"/>
    <w:rsid w:val="003547B0"/>
    <w:rsid w:val="00380AC2"/>
    <w:rsid w:val="003827EA"/>
    <w:rsid w:val="003954AA"/>
    <w:rsid w:val="003A1F8A"/>
    <w:rsid w:val="003A5F4F"/>
    <w:rsid w:val="003C0147"/>
    <w:rsid w:val="003C373A"/>
    <w:rsid w:val="003C7EEB"/>
    <w:rsid w:val="003D0AD0"/>
    <w:rsid w:val="003D11E6"/>
    <w:rsid w:val="003D6214"/>
    <w:rsid w:val="003E3F36"/>
    <w:rsid w:val="00407F64"/>
    <w:rsid w:val="004175CA"/>
    <w:rsid w:val="00422F47"/>
    <w:rsid w:val="004328B6"/>
    <w:rsid w:val="0043307F"/>
    <w:rsid w:val="00434A1F"/>
    <w:rsid w:val="004355C0"/>
    <w:rsid w:val="00435698"/>
    <w:rsid w:val="00443005"/>
    <w:rsid w:val="00445021"/>
    <w:rsid w:val="004467E4"/>
    <w:rsid w:val="00447BEF"/>
    <w:rsid w:val="00451889"/>
    <w:rsid w:val="00454DAD"/>
    <w:rsid w:val="00455E6B"/>
    <w:rsid w:val="0045630E"/>
    <w:rsid w:val="00462FB6"/>
    <w:rsid w:val="00463738"/>
    <w:rsid w:val="004754EA"/>
    <w:rsid w:val="00484577"/>
    <w:rsid w:val="00484E17"/>
    <w:rsid w:val="00490FA7"/>
    <w:rsid w:val="00493CE7"/>
    <w:rsid w:val="004A362F"/>
    <w:rsid w:val="004B0D24"/>
    <w:rsid w:val="004C57DC"/>
    <w:rsid w:val="004C585A"/>
    <w:rsid w:val="004D1146"/>
    <w:rsid w:val="004D34C0"/>
    <w:rsid w:val="004E39FF"/>
    <w:rsid w:val="004E62FA"/>
    <w:rsid w:val="004F2582"/>
    <w:rsid w:val="005061BE"/>
    <w:rsid w:val="005061E1"/>
    <w:rsid w:val="0051557E"/>
    <w:rsid w:val="00524B7C"/>
    <w:rsid w:val="00526638"/>
    <w:rsid w:val="00532A5E"/>
    <w:rsid w:val="00534DBC"/>
    <w:rsid w:val="00542CE6"/>
    <w:rsid w:val="00545730"/>
    <w:rsid w:val="0055699E"/>
    <w:rsid w:val="005769F3"/>
    <w:rsid w:val="00591644"/>
    <w:rsid w:val="00592136"/>
    <w:rsid w:val="00595D61"/>
    <w:rsid w:val="005A587B"/>
    <w:rsid w:val="005A6BCF"/>
    <w:rsid w:val="005B06BF"/>
    <w:rsid w:val="005B2AB6"/>
    <w:rsid w:val="005B35B7"/>
    <w:rsid w:val="005B6AFD"/>
    <w:rsid w:val="005D1CEC"/>
    <w:rsid w:val="005D1D0F"/>
    <w:rsid w:val="005D2989"/>
    <w:rsid w:val="005D337B"/>
    <w:rsid w:val="005D389D"/>
    <w:rsid w:val="005E4831"/>
    <w:rsid w:val="005E62D8"/>
    <w:rsid w:val="005E6D42"/>
    <w:rsid w:val="005F1FAE"/>
    <w:rsid w:val="005F3C73"/>
    <w:rsid w:val="005F459E"/>
    <w:rsid w:val="005F655F"/>
    <w:rsid w:val="0060397B"/>
    <w:rsid w:val="006076ED"/>
    <w:rsid w:val="006102F1"/>
    <w:rsid w:val="00611D05"/>
    <w:rsid w:val="006158C8"/>
    <w:rsid w:val="00616A78"/>
    <w:rsid w:val="0061766F"/>
    <w:rsid w:val="006248EF"/>
    <w:rsid w:val="00632151"/>
    <w:rsid w:val="006329E8"/>
    <w:rsid w:val="00637DCA"/>
    <w:rsid w:val="0064413C"/>
    <w:rsid w:val="00656762"/>
    <w:rsid w:val="00657994"/>
    <w:rsid w:val="00657F73"/>
    <w:rsid w:val="00667B7B"/>
    <w:rsid w:val="00671597"/>
    <w:rsid w:val="00672ECA"/>
    <w:rsid w:val="00674398"/>
    <w:rsid w:val="00682AF1"/>
    <w:rsid w:val="006835A0"/>
    <w:rsid w:val="006903E2"/>
    <w:rsid w:val="0069178D"/>
    <w:rsid w:val="006959AA"/>
    <w:rsid w:val="006C2491"/>
    <w:rsid w:val="006C298A"/>
    <w:rsid w:val="006C74A7"/>
    <w:rsid w:val="006D23CC"/>
    <w:rsid w:val="006D372B"/>
    <w:rsid w:val="006E07FE"/>
    <w:rsid w:val="006E3567"/>
    <w:rsid w:val="006E48E3"/>
    <w:rsid w:val="006E7BCA"/>
    <w:rsid w:val="006F074F"/>
    <w:rsid w:val="006F146B"/>
    <w:rsid w:val="006F1FAC"/>
    <w:rsid w:val="006F2315"/>
    <w:rsid w:val="00701577"/>
    <w:rsid w:val="007064D4"/>
    <w:rsid w:val="007100A4"/>
    <w:rsid w:val="00710396"/>
    <w:rsid w:val="007302CE"/>
    <w:rsid w:val="007337B1"/>
    <w:rsid w:val="00736D1F"/>
    <w:rsid w:val="007376C8"/>
    <w:rsid w:val="00741FA8"/>
    <w:rsid w:val="007451E1"/>
    <w:rsid w:val="00746465"/>
    <w:rsid w:val="00766BC0"/>
    <w:rsid w:val="00767256"/>
    <w:rsid w:val="00772B17"/>
    <w:rsid w:val="00775665"/>
    <w:rsid w:val="007779DD"/>
    <w:rsid w:val="00792FA5"/>
    <w:rsid w:val="00793C30"/>
    <w:rsid w:val="007A1859"/>
    <w:rsid w:val="007A2A97"/>
    <w:rsid w:val="007A5F9E"/>
    <w:rsid w:val="007B0542"/>
    <w:rsid w:val="007B2A48"/>
    <w:rsid w:val="007B2F21"/>
    <w:rsid w:val="007B3735"/>
    <w:rsid w:val="007C0B34"/>
    <w:rsid w:val="007C2A0C"/>
    <w:rsid w:val="007D4345"/>
    <w:rsid w:val="007D56B2"/>
    <w:rsid w:val="007E39B3"/>
    <w:rsid w:val="007E5557"/>
    <w:rsid w:val="007E5C03"/>
    <w:rsid w:val="007E675A"/>
    <w:rsid w:val="007F3ED5"/>
    <w:rsid w:val="007F62A3"/>
    <w:rsid w:val="008143A6"/>
    <w:rsid w:val="00820B3E"/>
    <w:rsid w:val="00821F6C"/>
    <w:rsid w:val="00832282"/>
    <w:rsid w:val="00842298"/>
    <w:rsid w:val="0084608F"/>
    <w:rsid w:val="0084656D"/>
    <w:rsid w:val="0084760C"/>
    <w:rsid w:val="008501FE"/>
    <w:rsid w:val="0085378B"/>
    <w:rsid w:val="00857C7C"/>
    <w:rsid w:val="00861798"/>
    <w:rsid w:val="00861D06"/>
    <w:rsid w:val="0086245E"/>
    <w:rsid w:val="00870F97"/>
    <w:rsid w:val="00877037"/>
    <w:rsid w:val="008830D2"/>
    <w:rsid w:val="00885874"/>
    <w:rsid w:val="008A02E1"/>
    <w:rsid w:val="008A1741"/>
    <w:rsid w:val="008A18DC"/>
    <w:rsid w:val="008A380E"/>
    <w:rsid w:val="008A3C48"/>
    <w:rsid w:val="008A3D96"/>
    <w:rsid w:val="008A660F"/>
    <w:rsid w:val="008A7668"/>
    <w:rsid w:val="008B0A54"/>
    <w:rsid w:val="008B1DF5"/>
    <w:rsid w:val="008B2835"/>
    <w:rsid w:val="008B582E"/>
    <w:rsid w:val="008C0397"/>
    <w:rsid w:val="008C338E"/>
    <w:rsid w:val="008C69FD"/>
    <w:rsid w:val="008D71C9"/>
    <w:rsid w:val="008E138A"/>
    <w:rsid w:val="008E6C0B"/>
    <w:rsid w:val="008E775D"/>
    <w:rsid w:val="008F1E15"/>
    <w:rsid w:val="008F4474"/>
    <w:rsid w:val="008F5C6B"/>
    <w:rsid w:val="008F682C"/>
    <w:rsid w:val="008F7C7E"/>
    <w:rsid w:val="00902702"/>
    <w:rsid w:val="009111C6"/>
    <w:rsid w:val="00913291"/>
    <w:rsid w:val="009146A0"/>
    <w:rsid w:val="00914F4E"/>
    <w:rsid w:val="009165F8"/>
    <w:rsid w:val="00923468"/>
    <w:rsid w:val="00924D3B"/>
    <w:rsid w:val="00926359"/>
    <w:rsid w:val="009273F9"/>
    <w:rsid w:val="0092792C"/>
    <w:rsid w:val="00934C26"/>
    <w:rsid w:val="009373C0"/>
    <w:rsid w:val="009411FA"/>
    <w:rsid w:val="00942D12"/>
    <w:rsid w:val="0095048E"/>
    <w:rsid w:val="00954120"/>
    <w:rsid w:val="009576AA"/>
    <w:rsid w:val="0096073B"/>
    <w:rsid w:val="009647EA"/>
    <w:rsid w:val="00970805"/>
    <w:rsid w:val="0097109E"/>
    <w:rsid w:val="00975B1D"/>
    <w:rsid w:val="0098085B"/>
    <w:rsid w:val="00985929"/>
    <w:rsid w:val="009A5621"/>
    <w:rsid w:val="009B2ED5"/>
    <w:rsid w:val="009B63FF"/>
    <w:rsid w:val="009B7E8B"/>
    <w:rsid w:val="009C68FC"/>
    <w:rsid w:val="009C75F2"/>
    <w:rsid w:val="009E2229"/>
    <w:rsid w:val="009E3477"/>
    <w:rsid w:val="009F503E"/>
    <w:rsid w:val="00A01D37"/>
    <w:rsid w:val="00A04BB7"/>
    <w:rsid w:val="00A16563"/>
    <w:rsid w:val="00A221BC"/>
    <w:rsid w:val="00A258C6"/>
    <w:rsid w:val="00A2776C"/>
    <w:rsid w:val="00A33BFA"/>
    <w:rsid w:val="00A34FA9"/>
    <w:rsid w:val="00A35541"/>
    <w:rsid w:val="00A4524A"/>
    <w:rsid w:val="00A476E9"/>
    <w:rsid w:val="00A55D7E"/>
    <w:rsid w:val="00A67275"/>
    <w:rsid w:val="00A678A2"/>
    <w:rsid w:val="00A72FD7"/>
    <w:rsid w:val="00A77961"/>
    <w:rsid w:val="00A80B48"/>
    <w:rsid w:val="00A81346"/>
    <w:rsid w:val="00A8172F"/>
    <w:rsid w:val="00A85F38"/>
    <w:rsid w:val="00A85FF1"/>
    <w:rsid w:val="00AA1D4A"/>
    <w:rsid w:val="00AB559C"/>
    <w:rsid w:val="00AB7695"/>
    <w:rsid w:val="00AD4002"/>
    <w:rsid w:val="00AE3656"/>
    <w:rsid w:val="00AF031C"/>
    <w:rsid w:val="00AF1336"/>
    <w:rsid w:val="00AF40F0"/>
    <w:rsid w:val="00B051C4"/>
    <w:rsid w:val="00B118F3"/>
    <w:rsid w:val="00B168E0"/>
    <w:rsid w:val="00B16D3E"/>
    <w:rsid w:val="00B17B0E"/>
    <w:rsid w:val="00B2142A"/>
    <w:rsid w:val="00B250CB"/>
    <w:rsid w:val="00B26D3A"/>
    <w:rsid w:val="00B307E8"/>
    <w:rsid w:val="00B33697"/>
    <w:rsid w:val="00B44392"/>
    <w:rsid w:val="00B65C49"/>
    <w:rsid w:val="00B707D3"/>
    <w:rsid w:val="00B75A3F"/>
    <w:rsid w:val="00B76D0C"/>
    <w:rsid w:val="00B77610"/>
    <w:rsid w:val="00B91420"/>
    <w:rsid w:val="00B92825"/>
    <w:rsid w:val="00BA0335"/>
    <w:rsid w:val="00BA6AB2"/>
    <w:rsid w:val="00BB1466"/>
    <w:rsid w:val="00BB6CA6"/>
    <w:rsid w:val="00BB7139"/>
    <w:rsid w:val="00BC1F31"/>
    <w:rsid w:val="00BD177B"/>
    <w:rsid w:val="00BD27F5"/>
    <w:rsid w:val="00BD4ADD"/>
    <w:rsid w:val="00BD6588"/>
    <w:rsid w:val="00BE15B9"/>
    <w:rsid w:val="00BE4394"/>
    <w:rsid w:val="00BE5F3F"/>
    <w:rsid w:val="00BF333C"/>
    <w:rsid w:val="00C0705F"/>
    <w:rsid w:val="00C1091B"/>
    <w:rsid w:val="00C115C4"/>
    <w:rsid w:val="00C23827"/>
    <w:rsid w:val="00C24C80"/>
    <w:rsid w:val="00C2588A"/>
    <w:rsid w:val="00C30559"/>
    <w:rsid w:val="00C34F96"/>
    <w:rsid w:val="00C3684F"/>
    <w:rsid w:val="00C42962"/>
    <w:rsid w:val="00C42D86"/>
    <w:rsid w:val="00C445F8"/>
    <w:rsid w:val="00C46E83"/>
    <w:rsid w:val="00C57E3B"/>
    <w:rsid w:val="00C60519"/>
    <w:rsid w:val="00C64191"/>
    <w:rsid w:val="00C65DCE"/>
    <w:rsid w:val="00C710D1"/>
    <w:rsid w:val="00C75CCE"/>
    <w:rsid w:val="00C82564"/>
    <w:rsid w:val="00C84056"/>
    <w:rsid w:val="00C92A04"/>
    <w:rsid w:val="00C94EDA"/>
    <w:rsid w:val="00C95A89"/>
    <w:rsid w:val="00CA5A28"/>
    <w:rsid w:val="00CC178D"/>
    <w:rsid w:val="00CC45AE"/>
    <w:rsid w:val="00CC4CD1"/>
    <w:rsid w:val="00CD5435"/>
    <w:rsid w:val="00CD5C76"/>
    <w:rsid w:val="00CD6311"/>
    <w:rsid w:val="00CE25E5"/>
    <w:rsid w:val="00CE4279"/>
    <w:rsid w:val="00CE524D"/>
    <w:rsid w:val="00CE556E"/>
    <w:rsid w:val="00CE57ED"/>
    <w:rsid w:val="00CF2EAF"/>
    <w:rsid w:val="00CF3D6D"/>
    <w:rsid w:val="00CF6D1F"/>
    <w:rsid w:val="00D04FFB"/>
    <w:rsid w:val="00D076EF"/>
    <w:rsid w:val="00D17D36"/>
    <w:rsid w:val="00D17E02"/>
    <w:rsid w:val="00D2059D"/>
    <w:rsid w:val="00D25295"/>
    <w:rsid w:val="00D321C1"/>
    <w:rsid w:val="00D35B0D"/>
    <w:rsid w:val="00D43E00"/>
    <w:rsid w:val="00D50CEC"/>
    <w:rsid w:val="00D57B8A"/>
    <w:rsid w:val="00D62458"/>
    <w:rsid w:val="00D7054A"/>
    <w:rsid w:val="00D85B41"/>
    <w:rsid w:val="00D85E27"/>
    <w:rsid w:val="00D908E4"/>
    <w:rsid w:val="00DA01EA"/>
    <w:rsid w:val="00DA38ED"/>
    <w:rsid w:val="00DA6AC0"/>
    <w:rsid w:val="00DB2718"/>
    <w:rsid w:val="00DC2078"/>
    <w:rsid w:val="00DC5D7B"/>
    <w:rsid w:val="00DD1885"/>
    <w:rsid w:val="00DE0311"/>
    <w:rsid w:val="00DE4A82"/>
    <w:rsid w:val="00DF1C15"/>
    <w:rsid w:val="00DF356B"/>
    <w:rsid w:val="00E15C89"/>
    <w:rsid w:val="00E22FE2"/>
    <w:rsid w:val="00E329E9"/>
    <w:rsid w:val="00E33718"/>
    <w:rsid w:val="00E357BE"/>
    <w:rsid w:val="00E467E3"/>
    <w:rsid w:val="00E47D50"/>
    <w:rsid w:val="00E519FA"/>
    <w:rsid w:val="00E55670"/>
    <w:rsid w:val="00E56A9E"/>
    <w:rsid w:val="00E56D66"/>
    <w:rsid w:val="00E6181B"/>
    <w:rsid w:val="00E62841"/>
    <w:rsid w:val="00E65A65"/>
    <w:rsid w:val="00E66431"/>
    <w:rsid w:val="00E73201"/>
    <w:rsid w:val="00E75813"/>
    <w:rsid w:val="00E7650A"/>
    <w:rsid w:val="00E86664"/>
    <w:rsid w:val="00E8787A"/>
    <w:rsid w:val="00EA09D5"/>
    <w:rsid w:val="00EA2CF4"/>
    <w:rsid w:val="00EA533A"/>
    <w:rsid w:val="00EA6913"/>
    <w:rsid w:val="00EA74B5"/>
    <w:rsid w:val="00EA7775"/>
    <w:rsid w:val="00EB2717"/>
    <w:rsid w:val="00EB36A5"/>
    <w:rsid w:val="00EB6473"/>
    <w:rsid w:val="00EB67B8"/>
    <w:rsid w:val="00EC0F16"/>
    <w:rsid w:val="00ED40D7"/>
    <w:rsid w:val="00ED6041"/>
    <w:rsid w:val="00EF0C2C"/>
    <w:rsid w:val="00EF10C2"/>
    <w:rsid w:val="00F1026F"/>
    <w:rsid w:val="00F261B2"/>
    <w:rsid w:val="00F27056"/>
    <w:rsid w:val="00F308E8"/>
    <w:rsid w:val="00F30AC0"/>
    <w:rsid w:val="00F36CF4"/>
    <w:rsid w:val="00F42BF3"/>
    <w:rsid w:val="00F45EBC"/>
    <w:rsid w:val="00F4728A"/>
    <w:rsid w:val="00F54ED8"/>
    <w:rsid w:val="00F55D54"/>
    <w:rsid w:val="00F56B9A"/>
    <w:rsid w:val="00F576B4"/>
    <w:rsid w:val="00F64F49"/>
    <w:rsid w:val="00F84F92"/>
    <w:rsid w:val="00F9584E"/>
    <w:rsid w:val="00FA0C2F"/>
    <w:rsid w:val="00FA1C51"/>
    <w:rsid w:val="00FA1F71"/>
    <w:rsid w:val="00FA7506"/>
    <w:rsid w:val="00FA7A38"/>
    <w:rsid w:val="00FB074B"/>
    <w:rsid w:val="00FB40F8"/>
    <w:rsid w:val="00FB7807"/>
    <w:rsid w:val="00FB7A19"/>
    <w:rsid w:val="00FB7ACB"/>
    <w:rsid w:val="00FB7DAE"/>
    <w:rsid w:val="00FC5354"/>
    <w:rsid w:val="00FD1D11"/>
    <w:rsid w:val="00FD55F3"/>
    <w:rsid w:val="00FD7026"/>
    <w:rsid w:val="00FE31A7"/>
    <w:rsid w:val="00FF1B0C"/>
    <w:rsid w:val="00FF1B72"/>
    <w:rsid w:val="00FF1E19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aliases w:val="Знак сноски-FN,Ciae niinee-FN,Знак сноски 1,fr,Used by Word for Help footnote symbols,Referencia nota al pie,SUPERS,Ciae niinee 1,Ссылка на сноску 45,Appel note de bas de page,анкета сноска,Odwołanie przypisu,Odwo³anie przypisu,сноска,Ref,FZ"/>
    <w:basedOn w:val="a0"/>
    <w:uiPriority w:val="99"/>
    <w:semiHidden/>
    <w:unhideWhenUsed/>
    <w:qFormat/>
    <w:rsid w:val="00767256"/>
    <w:rPr>
      <w:vertAlign w:val="superscript"/>
    </w:rPr>
  </w:style>
  <w:style w:type="paragraph" w:styleId="ad">
    <w:name w:val="Body Text"/>
    <w:basedOn w:val="a"/>
    <w:link w:val="ae"/>
    <w:uiPriority w:val="99"/>
    <w:semiHidden/>
    <w:unhideWhenUsed/>
    <w:rsid w:val="00FA0C2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A0C2F"/>
  </w:style>
  <w:style w:type="character" w:styleId="af">
    <w:name w:val="Hyperlink"/>
    <w:basedOn w:val="a0"/>
    <w:uiPriority w:val="99"/>
    <w:unhideWhenUsed/>
    <w:rsid w:val="00FB40F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908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908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aliases w:val="Знак сноски-FN,Ciae niinee-FN,Знак сноски 1,fr,Used by Word for Help footnote symbols,Referencia nota al pie,SUPERS,Ciae niinee 1,Ссылка на сноску 45,Appel note de bas de page,анкета сноска,Odwołanie przypisu,Odwo³anie przypisu,сноска,Ref,FZ"/>
    <w:basedOn w:val="a0"/>
    <w:uiPriority w:val="99"/>
    <w:semiHidden/>
    <w:unhideWhenUsed/>
    <w:qFormat/>
    <w:rsid w:val="00767256"/>
    <w:rPr>
      <w:vertAlign w:val="superscript"/>
    </w:rPr>
  </w:style>
  <w:style w:type="paragraph" w:styleId="ad">
    <w:name w:val="Body Text"/>
    <w:basedOn w:val="a"/>
    <w:link w:val="ae"/>
    <w:uiPriority w:val="99"/>
    <w:semiHidden/>
    <w:unhideWhenUsed/>
    <w:rsid w:val="00FA0C2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A0C2F"/>
  </w:style>
  <w:style w:type="character" w:styleId="af">
    <w:name w:val="Hyperlink"/>
    <w:basedOn w:val="a0"/>
    <w:uiPriority w:val="99"/>
    <w:unhideWhenUsed/>
    <w:rsid w:val="00FB40F8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908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90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893F5-84B2-4D47-9B50-009D320A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3463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Блинова</cp:lastModifiedBy>
  <cp:revision>3</cp:revision>
  <cp:lastPrinted>2019-04-30T14:04:00Z</cp:lastPrinted>
  <dcterms:created xsi:type="dcterms:W3CDTF">2020-02-06T09:06:00Z</dcterms:created>
  <dcterms:modified xsi:type="dcterms:W3CDTF">2020-02-07T14:21:00Z</dcterms:modified>
</cp:coreProperties>
</file>